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5A7FDEF3" w:rsidR="00733AB4" w:rsidRPr="00873DD6" w:rsidRDefault="00733AB4" w:rsidP="00C02081">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4B062E" w:rsidRPr="004B062E">
              <w:t xml:space="preserve"> </w:t>
            </w:r>
            <w:bookmarkStart w:id="0" w:name="_GoBack"/>
            <w:r w:rsidR="00C02081" w:rsidRPr="00C02081">
              <w:rPr>
                <w:rtl/>
              </w:rPr>
              <w:t>مطالعه جهت تدو</w:t>
            </w:r>
            <w:r w:rsidR="00C02081" w:rsidRPr="00C02081">
              <w:rPr>
                <w:rFonts w:hint="cs"/>
                <w:rtl/>
              </w:rPr>
              <w:t>ی</w:t>
            </w:r>
            <w:r w:rsidR="00C02081" w:rsidRPr="00C02081">
              <w:rPr>
                <w:rFonts w:hint="eastAsia"/>
                <w:rtl/>
              </w:rPr>
              <w:t>ن</w:t>
            </w:r>
            <w:r w:rsidR="00C02081" w:rsidRPr="00C02081">
              <w:rPr>
                <w:rtl/>
              </w:rPr>
              <w:t xml:space="preserve"> پ</w:t>
            </w:r>
            <w:r w:rsidR="00C02081" w:rsidRPr="00C02081">
              <w:rPr>
                <w:rFonts w:hint="cs"/>
                <w:rtl/>
              </w:rPr>
              <w:t>ی</w:t>
            </w:r>
            <w:r w:rsidR="00C02081" w:rsidRPr="00C02081">
              <w:rPr>
                <w:rFonts w:hint="eastAsia"/>
                <w:rtl/>
              </w:rPr>
              <w:t>ش‌نو</w:t>
            </w:r>
            <w:r w:rsidR="00C02081" w:rsidRPr="00C02081">
              <w:rPr>
                <w:rFonts w:hint="cs"/>
                <w:rtl/>
              </w:rPr>
              <w:t>ی</w:t>
            </w:r>
            <w:r w:rsidR="00C02081" w:rsidRPr="00C02081">
              <w:rPr>
                <w:rFonts w:hint="eastAsia"/>
                <w:rtl/>
              </w:rPr>
              <w:t>س</w:t>
            </w:r>
            <w:r w:rsidR="00C02081" w:rsidRPr="00C02081">
              <w:rPr>
                <w:rtl/>
              </w:rPr>
              <w:t xml:space="preserve"> اصلاح قانون تأم</w:t>
            </w:r>
            <w:r w:rsidR="00C02081" w:rsidRPr="00C02081">
              <w:rPr>
                <w:rFonts w:hint="cs"/>
                <w:rtl/>
              </w:rPr>
              <w:t>ی</w:t>
            </w:r>
            <w:r w:rsidR="00C02081" w:rsidRPr="00C02081">
              <w:rPr>
                <w:rFonts w:hint="eastAsia"/>
                <w:rtl/>
              </w:rPr>
              <w:t>ن</w:t>
            </w:r>
            <w:r w:rsidR="00C02081" w:rsidRPr="00C02081">
              <w:rPr>
                <w:rtl/>
              </w:rPr>
              <w:t xml:space="preserve"> اجتماع</w:t>
            </w:r>
            <w:r w:rsidR="00C02081" w:rsidRPr="00C02081">
              <w:rPr>
                <w:rFonts w:hint="cs"/>
                <w:rtl/>
              </w:rPr>
              <w:t>ی</w:t>
            </w:r>
            <w:r w:rsidR="00C02081" w:rsidRPr="00C02081">
              <w:rPr>
                <w:rtl/>
              </w:rPr>
              <w:t>: تغ</w:t>
            </w:r>
            <w:r w:rsidR="00C02081" w:rsidRPr="00C02081">
              <w:rPr>
                <w:rFonts w:hint="cs"/>
                <w:rtl/>
              </w:rPr>
              <w:t>یی</w:t>
            </w:r>
            <w:r w:rsidR="00C02081" w:rsidRPr="00C02081">
              <w:rPr>
                <w:rFonts w:hint="eastAsia"/>
                <w:rtl/>
              </w:rPr>
              <w:t>ر</w:t>
            </w:r>
            <w:r w:rsidR="00C02081" w:rsidRPr="00C02081">
              <w:rPr>
                <w:rtl/>
              </w:rPr>
              <w:t xml:space="preserve"> مبنا</w:t>
            </w:r>
            <w:r w:rsidR="00C02081" w:rsidRPr="00C02081">
              <w:rPr>
                <w:rFonts w:hint="cs"/>
                <w:rtl/>
              </w:rPr>
              <w:t>ی</w:t>
            </w:r>
            <w:r w:rsidR="00C02081" w:rsidRPr="00C02081">
              <w:rPr>
                <w:rtl/>
              </w:rPr>
              <w:t xml:space="preserve"> محاسبه مستمر</w:t>
            </w:r>
            <w:r w:rsidR="00C02081" w:rsidRPr="00C02081">
              <w:rPr>
                <w:rFonts w:hint="cs"/>
                <w:rtl/>
              </w:rPr>
              <w:t>ی</w:t>
            </w:r>
            <w:r w:rsidR="00C02081" w:rsidRPr="00C02081">
              <w:rPr>
                <w:rFonts w:hint="eastAsia"/>
                <w:rtl/>
              </w:rPr>
              <w:t>،</w:t>
            </w:r>
            <w:r w:rsidR="00C02081" w:rsidRPr="00C02081">
              <w:rPr>
                <w:rtl/>
              </w:rPr>
              <w:t xml:space="preserve"> الزام به ثبت مزد واقع</w:t>
            </w:r>
            <w:r w:rsidR="00C02081" w:rsidRPr="00C02081">
              <w:rPr>
                <w:rFonts w:hint="cs"/>
                <w:rtl/>
              </w:rPr>
              <w:t>ی</w:t>
            </w:r>
            <w:r w:rsidR="00C02081" w:rsidRPr="00C02081">
              <w:rPr>
                <w:rtl/>
              </w:rPr>
              <w:t xml:space="preserve"> و جرم‌انگار</w:t>
            </w:r>
            <w:r w:rsidR="00C02081" w:rsidRPr="00C02081">
              <w:rPr>
                <w:rFonts w:hint="cs"/>
                <w:rtl/>
              </w:rPr>
              <w:t>ی</w:t>
            </w:r>
            <w:r w:rsidR="00C02081" w:rsidRPr="00C02081">
              <w:rPr>
                <w:rtl/>
              </w:rPr>
              <w:t xml:space="preserve"> فرار ب</w:t>
            </w:r>
            <w:r w:rsidR="00C02081" w:rsidRPr="00C02081">
              <w:rPr>
                <w:rFonts w:hint="cs"/>
                <w:rtl/>
              </w:rPr>
              <w:t>ی</w:t>
            </w:r>
            <w:r w:rsidR="00C02081" w:rsidRPr="00C02081">
              <w:rPr>
                <w:rFonts w:hint="eastAsia"/>
                <w:rtl/>
              </w:rPr>
              <w:t>مه‌ا</w:t>
            </w:r>
            <w:r w:rsidR="00C02081">
              <w:rPr>
                <w:rFonts w:hint="cs"/>
                <w:rtl/>
              </w:rPr>
              <w:t>ی</w:t>
            </w:r>
            <w:bookmarkEnd w:id="0"/>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Default="008C3CBF" w:rsidP="000C2C80">
      <w:pPr>
        <w:shd w:val="clear" w:color="auto" w:fill="FFFFFF"/>
        <w:spacing w:before="120" w:after="120" w:line="224" w:lineRule="atLeast"/>
        <w:jc w:val="both"/>
        <w:rPr>
          <w:rFonts w:cs="B Nazanin"/>
          <w:rtl/>
        </w:rPr>
      </w:pPr>
    </w:p>
    <w:p w14:paraId="434E3391" w14:textId="77777777" w:rsidR="00C108C6" w:rsidRDefault="00C108C6" w:rsidP="000C2C80">
      <w:pPr>
        <w:shd w:val="clear" w:color="auto" w:fill="FFFFFF"/>
        <w:spacing w:before="120" w:after="120" w:line="224" w:lineRule="atLeast"/>
        <w:jc w:val="both"/>
        <w:rPr>
          <w:rFonts w:cs="B Nazanin"/>
          <w:rtl/>
        </w:rPr>
      </w:pPr>
    </w:p>
    <w:p w14:paraId="387936DA" w14:textId="77777777" w:rsidR="00C108C6" w:rsidRDefault="00C108C6" w:rsidP="000C2C80">
      <w:pPr>
        <w:shd w:val="clear" w:color="auto" w:fill="FFFFFF"/>
        <w:spacing w:before="120" w:after="120" w:line="224" w:lineRule="atLeast"/>
        <w:jc w:val="both"/>
        <w:rPr>
          <w:rFonts w:cs="B Nazanin"/>
          <w:rtl/>
        </w:rPr>
      </w:pPr>
    </w:p>
    <w:p w14:paraId="593F6EDF" w14:textId="77777777" w:rsidR="00C108C6" w:rsidRDefault="00C108C6" w:rsidP="000C2C80">
      <w:pPr>
        <w:shd w:val="clear" w:color="auto" w:fill="FFFFFF"/>
        <w:spacing w:before="120" w:after="120" w:line="224" w:lineRule="atLeast"/>
        <w:jc w:val="both"/>
        <w:rPr>
          <w:rFonts w:cs="B Nazanin"/>
          <w:rtl/>
        </w:rPr>
      </w:pPr>
    </w:p>
    <w:p w14:paraId="564A9E80" w14:textId="77777777" w:rsidR="00C108C6" w:rsidRDefault="00C108C6" w:rsidP="000C2C80">
      <w:pPr>
        <w:shd w:val="clear" w:color="auto" w:fill="FFFFFF"/>
        <w:spacing w:before="120" w:after="120" w:line="224" w:lineRule="atLeast"/>
        <w:jc w:val="both"/>
        <w:rPr>
          <w:rFonts w:cs="B Nazanin"/>
          <w:rtl/>
        </w:rPr>
      </w:pPr>
    </w:p>
    <w:p w14:paraId="6F14DDB1" w14:textId="77777777" w:rsidR="00C108C6" w:rsidRDefault="00C108C6" w:rsidP="000C2C80">
      <w:pPr>
        <w:shd w:val="clear" w:color="auto" w:fill="FFFFFF"/>
        <w:spacing w:before="120" w:after="120" w:line="224" w:lineRule="atLeast"/>
        <w:jc w:val="both"/>
        <w:rPr>
          <w:rFonts w:cs="B Nazanin"/>
          <w:rtl/>
        </w:rPr>
      </w:pPr>
    </w:p>
    <w:p w14:paraId="53E547E8" w14:textId="77777777" w:rsidR="00C108C6" w:rsidRPr="004979CF" w:rsidRDefault="00C108C6"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76D6EF9B" w14:textId="77777777" w:rsidR="00C02081" w:rsidRPr="00C02081" w:rsidRDefault="00C02081" w:rsidP="00C02081">
            <w:pPr>
              <w:spacing w:before="100" w:beforeAutospacing="1" w:after="100" w:afterAutospacing="1" w:line="276" w:lineRule="auto"/>
              <w:rPr>
                <w:rFonts w:cs="B Nazanin"/>
                <w:sz w:val="26"/>
                <w:szCs w:val="26"/>
                <w:rtl/>
              </w:rPr>
            </w:pPr>
            <w:r w:rsidRPr="00C02081">
              <w:rPr>
                <w:rFonts w:cs="B Nazanin"/>
                <w:sz w:val="26"/>
                <w:szCs w:val="26"/>
                <w:rtl/>
              </w:rPr>
              <w:t>اجرا</w:t>
            </w:r>
            <w:r w:rsidRPr="00C02081">
              <w:rPr>
                <w:rFonts w:cs="B Nazanin" w:hint="cs"/>
                <w:sz w:val="26"/>
                <w:szCs w:val="26"/>
                <w:rtl/>
              </w:rPr>
              <w:t>ی</w:t>
            </w:r>
            <w:r w:rsidRPr="00C02081">
              <w:rPr>
                <w:rFonts w:cs="B Nazanin"/>
                <w:sz w:val="26"/>
                <w:szCs w:val="26"/>
                <w:rtl/>
              </w:rPr>
              <w:t xml:space="preserve"> اصلاحات پ</w:t>
            </w:r>
            <w:r w:rsidRPr="00C02081">
              <w:rPr>
                <w:rFonts w:cs="B Nazanin" w:hint="cs"/>
                <w:sz w:val="26"/>
                <w:szCs w:val="26"/>
                <w:rtl/>
              </w:rPr>
              <w:t>ی</w:t>
            </w:r>
            <w:r w:rsidRPr="00C02081">
              <w:rPr>
                <w:rFonts w:cs="B Nazanin" w:hint="eastAsia"/>
                <w:sz w:val="26"/>
                <w:szCs w:val="26"/>
                <w:rtl/>
              </w:rPr>
              <w:t>شنهاد</w:t>
            </w:r>
            <w:r w:rsidRPr="00C02081">
              <w:rPr>
                <w:rFonts w:cs="B Nazanin" w:hint="cs"/>
                <w:sz w:val="26"/>
                <w:szCs w:val="26"/>
                <w:rtl/>
              </w:rPr>
              <w:t>ی</w:t>
            </w:r>
            <w:r w:rsidRPr="00C02081">
              <w:rPr>
                <w:rFonts w:cs="B Nazanin"/>
                <w:sz w:val="26"/>
                <w:szCs w:val="26"/>
                <w:rtl/>
              </w:rPr>
              <w:t xml:space="preserve"> در فرمول محاسبه مستمر</w:t>
            </w:r>
            <w:r w:rsidRPr="00C02081">
              <w:rPr>
                <w:rFonts w:cs="B Nazanin" w:hint="cs"/>
                <w:sz w:val="26"/>
                <w:szCs w:val="26"/>
                <w:rtl/>
              </w:rPr>
              <w:t>ی</w:t>
            </w:r>
            <w:r w:rsidRPr="00C02081">
              <w:rPr>
                <w:rFonts w:cs="B Nazanin" w:hint="eastAsia"/>
                <w:sz w:val="26"/>
                <w:szCs w:val="26"/>
                <w:rtl/>
              </w:rPr>
              <w:t>،</w:t>
            </w:r>
            <w:r w:rsidRPr="00C02081">
              <w:rPr>
                <w:rFonts w:cs="B Nazanin"/>
                <w:sz w:val="26"/>
                <w:szCs w:val="26"/>
                <w:rtl/>
              </w:rPr>
              <w:t xml:space="preserve"> تغ</w:t>
            </w:r>
            <w:r w:rsidRPr="00C02081">
              <w:rPr>
                <w:rFonts w:cs="B Nazanin" w:hint="cs"/>
                <w:sz w:val="26"/>
                <w:szCs w:val="26"/>
                <w:rtl/>
              </w:rPr>
              <w:t>یی</w:t>
            </w:r>
            <w:r w:rsidRPr="00C02081">
              <w:rPr>
                <w:rFonts w:cs="B Nazanin" w:hint="eastAsia"/>
                <w:sz w:val="26"/>
                <w:szCs w:val="26"/>
                <w:rtl/>
              </w:rPr>
              <w:t>ر</w:t>
            </w:r>
            <w:r w:rsidRPr="00C02081">
              <w:rPr>
                <w:rFonts w:cs="B Nazanin"/>
                <w:sz w:val="26"/>
                <w:szCs w:val="26"/>
                <w:rtl/>
              </w:rPr>
              <w:t xml:space="preserve"> مبنا</w:t>
            </w:r>
            <w:r w:rsidRPr="00C02081">
              <w:rPr>
                <w:rFonts w:cs="B Nazanin" w:hint="cs"/>
                <w:sz w:val="26"/>
                <w:szCs w:val="26"/>
                <w:rtl/>
              </w:rPr>
              <w:t>ی</w:t>
            </w:r>
            <w:r w:rsidRPr="00C02081">
              <w:rPr>
                <w:rFonts w:cs="B Nazanin"/>
                <w:sz w:val="26"/>
                <w:szCs w:val="26"/>
                <w:rtl/>
              </w:rPr>
              <w:t xml:space="preserve"> محاسبه مزد، استفاده از سوابق سنوات ب</w:t>
            </w:r>
            <w:r w:rsidRPr="00C02081">
              <w:rPr>
                <w:rFonts w:cs="B Nazanin" w:hint="cs"/>
                <w:sz w:val="26"/>
                <w:szCs w:val="26"/>
                <w:rtl/>
              </w:rPr>
              <w:t>ی</w:t>
            </w:r>
            <w:r w:rsidRPr="00C02081">
              <w:rPr>
                <w:rFonts w:cs="B Nazanin" w:hint="eastAsia"/>
                <w:sz w:val="26"/>
                <w:szCs w:val="26"/>
                <w:rtl/>
              </w:rPr>
              <w:t>مه‌پرداز</w:t>
            </w:r>
            <w:r w:rsidRPr="00C02081">
              <w:rPr>
                <w:rFonts w:cs="B Nazanin" w:hint="cs"/>
                <w:sz w:val="26"/>
                <w:szCs w:val="26"/>
                <w:rtl/>
              </w:rPr>
              <w:t>ی</w:t>
            </w:r>
            <w:r w:rsidRPr="00C02081">
              <w:rPr>
                <w:rFonts w:cs="B Nazanin"/>
                <w:sz w:val="26"/>
                <w:szCs w:val="26"/>
                <w:rtl/>
              </w:rPr>
              <w:t xml:space="preserve"> و الزام به ثبت مزد واقع</w:t>
            </w:r>
            <w:r w:rsidRPr="00C02081">
              <w:rPr>
                <w:rFonts w:cs="B Nazanin" w:hint="cs"/>
                <w:sz w:val="26"/>
                <w:szCs w:val="26"/>
                <w:rtl/>
              </w:rPr>
              <w:t>ی</w:t>
            </w:r>
            <w:r w:rsidRPr="00C02081">
              <w:rPr>
                <w:rFonts w:cs="B Nazanin" w:hint="eastAsia"/>
                <w:sz w:val="26"/>
                <w:szCs w:val="26"/>
                <w:rtl/>
              </w:rPr>
              <w:t>،</w:t>
            </w:r>
            <w:r w:rsidRPr="00C02081">
              <w:rPr>
                <w:rFonts w:cs="B Nazanin"/>
                <w:sz w:val="26"/>
                <w:szCs w:val="26"/>
                <w:rtl/>
              </w:rPr>
              <w:t xml:space="preserve"> مستلزم ا</w:t>
            </w:r>
            <w:r w:rsidRPr="00C02081">
              <w:rPr>
                <w:rFonts w:cs="B Nazanin" w:hint="cs"/>
                <w:sz w:val="26"/>
                <w:szCs w:val="26"/>
                <w:rtl/>
              </w:rPr>
              <w:t>ی</w:t>
            </w:r>
            <w:r w:rsidRPr="00C02081">
              <w:rPr>
                <w:rFonts w:cs="B Nazanin" w:hint="eastAsia"/>
                <w:sz w:val="26"/>
                <w:szCs w:val="26"/>
                <w:rtl/>
              </w:rPr>
              <w:t>جاد</w:t>
            </w:r>
            <w:r w:rsidRPr="00C02081">
              <w:rPr>
                <w:rFonts w:cs="B Nazanin"/>
                <w:sz w:val="26"/>
                <w:szCs w:val="26"/>
                <w:rtl/>
              </w:rPr>
              <w:t xml:space="preserve"> پشتوانه قانون</w:t>
            </w:r>
            <w:r w:rsidRPr="00C02081">
              <w:rPr>
                <w:rFonts w:cs="B Nazanin" w:hint="cs"/>
                <w:sz w:val="26"/>
                <w:szCs w:val="26"/>
                <w:rtl/>
              </w:rPr>
              <w:t>ی</w:t>
            </w:r>
            <w:r w:rsidRPr="00C02081">
              <w:rPr>
                <w:rFonts w:cs="B Nazanin"/>
                <w:sz w:val="26"/>
                <w:szCs w:val="26"/>
                <w:rtl/>
              </w:rPr>
              <w:t xml:space="preserve"> و مقررات</w:t>
            </w:r>
            <w:r w:rsidRPr="00C02081">
              <w:rPr>
                <w:rFonts w:cs="B Nazanin" w:hint="cs"/>
                <w:sz w:val="26"/>
                <w:szCs w:val="26"/>
                <w:rtl/>
              </w:rPr>
              <w:t>ی</w:t>
            </w:r>
            <w:r w:rsidRPr="00C02081">
              <w:rPr>
                <w:rFonts w:cs="B Nazanin"/>
                <w:sz w:val="26"/>
                <w:szCs w:val="26"/>
                <w:rtl/>
              </w:rPr>
              <w:t xml:space="preserve"> متناسب است. در صورت فقدان احکام روشن درباره نحوه محاسبه مستمر</w:t>
            </w:r>
            <w:r w:rsidRPr="00C02081">
              <w:rPr>
                <w:rFonts w:cs="B Nazanin" w:hint="cs"/>
                <w:sz w:val="26"/>
                <w:szCs w:val="26"/>
                <w:rtl/>
              </w:rPr>
              <w:t>ی</w:t>
            </w:r>
            <w:r w:rsidRPr="00C02081">
              <w:rPr>
                <w:rFonts w:cs="B Nazanin" w:hint="eastAsia"/>
                <w:sz w:val="26"/>
                <w:szCs w:val="26"/>
                <w:rtl/>
              </w:rPr>
              <w:t>،</w:t>
            </w:r>
            <w:r w:rsidRPr="00C02081">
              <w:rPr>
                <w:rFonts w:cs="B Nazanin"/>
                <w:sz w:val="26"/>
                <w:szCs w:val="26"/>
                <w:rtl/>
              </w:rPr>
              <w:t xml:space="preserve"> ثبت مزد واقع</w:t>
            </w:r>
            <w:r w:rsidRPr="00C02081">
              <w:rPr>
                <w:rFonts w:cs="B Nazanin" w:hint="cs"/>
                <w:sz w:val="26"/>
                <w:szCs w:val="26"/>
                <w:rtl/>
              </w:rPr>
              <w:t>ی</w:t>
            </w:r>
            <w:r w:rsidRPr="00C02081">
              <w:rPr>
                <w:rFonts w:cs="B Nazanin" w:hint="eastAsia"/>
                <w:sz w:val="26"/>
                <w:szCs w:val="26"/>
                <w:rtl/>
              </w:rPr>
              <w:t>،</w:t>
            </w:r>
            <w:r w:rsidRPr="00C02081">
              <w:rPr>
                <w:rFonts w:cs="B Nazanin"/>
                <w:sz w:val="26"/>
                <w:szCs w:val="26"/>
                <w:rtl/>
              </w:rPr>
              <w:t xml:space="preserve"> مسئول</w:t>
            </w:r>
            <w:r w:rsidRPr="00C02081">
              <w:rPr>
                <w:rFonts w:cs="B Nazanin" w:hint="cs"/>
                <w:sz w:val="26"/>
                <w:szCs w:val="26"/>
                <w:rtl/>
              </w:rPr>
              <w:t>ی</w:t>
            </w:r>
            <w:r w:rsidRPr="00C02081">
              <w:rPr>
                <w:rFonts w:cs="B Nazanin" w:hint="eastAsia"/>
                <w:sz w:val="26"/>
                <w:szCs w:val="26"/>
                <w:rtl/>
              </w:rPr>
              <w:t>ت</w:t>
            </w:r>
            <w:r w:rsidRPr="00C02081">
              <w:rPr>
                <w:rFonts w:cs="B Nazanin"/>
                <w:sz w:val="26"/>
                <w:szCs w:val="26"/>
                <w:rtl/>
              </w:rPr>
              <w:t xml:space="preserve"> کارفرما و ب</w:t>
            </w:r>
            <w:r w:rsidRPr="00C02081">
              <w:rPr>
                <w:rFonts w:cs="B Nazanin" w:hint="cs"/>
                <w:sz w:val="26"/>
                <w:szCs w:val="26"/>
                <w:rtl/>
              </w:rPr>
              <w:t>ی</w:t>
            </w:r>
            <w:r w:rsidRPr="00C02081">
              <w:rPr>
                <w:rFonts w:cs="B Nazanin" w:hint="eastAsia"/>
                <w:sz w:val="26"/>
                <w:szCs w:val="26"/>
                <w:rtl/>
              </w:rPr>
              <w:t>مه‌شده،</w:t>
            </w:r>
            <w:r w:rsidRPr="00C02081">
              <w:rPr>
                <w:rFonts w:cs="B Nazanin"/>
                <w:sz w:val="26"/>
                <w:szCs w:val="26"/>
                <w:rtl/>
              </w:rPr>
              <w:t xml:space="preserve"> ضمانت اجرا</w:t>
            </w:r>
            <w:r w:rsidRPr="00C02081">
              <w:rPr>
                <w:rFonts w:cs="B Nazanin" w:hint="cs"/>
                <w:sz w:val="26"/>
                <w:szCs w:val="26"/>
                <w:rtl/>
              </w:rPr>
              <w:t>ی</w:t>
            </w:r>
            <w:r w:rsidRPr="00C02081">
              <w:rPr>
                <w:rFonts w:cs="B Nazanin"/>
                <w:sz w:val="26"/>
                <w:szCs w:val="26"/>
                <w:rtl/>
              </w:rPr>
              <w:t xml:space="preserve"> کم‌اظهار</w:t>
            </w:r>
            <w:r w:rsidRPr="00C02081">
              <w:rPr>
                <w:rFonts w:cs="B Nazanin" w:hint="cs"/>
                <w:sz w:val="26"/>
                <w:szCs w:val="26"/>
                <w:rtl/>
              </w:rPr>
              <w:t>ی</w:t>
            </w:r>
            <w:r w:rsidRPr="00C02081">
              <w:rPr>
                <w:rFonts w:cs="B Nazanin"/>
                <w:sz w:val="26"/>
                <w:szCs w:val="26"/>
                <w:rtl/>
              </w:rPr>
              <w:t xml:space="preserve"> و نحوه انتقال از نظام موجود به نظام جد</w:t>
            </w:r>
            <w:r w:rsidRPr="00C02081">
              <w:rPr>
                <w:rFonts w:cs="B Nazanin" w:hint="cs"/>
                <w:sz w:val="26"/>
                <w:szCs w:val="26"/>
                <w:rtl/>
              </w:rPr>
              <w:t>ی</w:t>
            </w:r>
            <w:r w:rsidRPr="00C02081">
              <w:rPr>
                <w:rFonts w:cs="B Nazanin" w:hint="eastAsia"/>
                <w:sz w:val="26"/>
                <w:szCs w:val="26"/>
                <w:rtl/>
              </w:rPr>
              <w:t>د،</w:t>
            </w:r>
            <w:r w:rsidRPr="00C02081">
              <w:rPr>
                <w:rFonts w:cs="B Nazanin"/>
                <w:sz w:val="26"/>
                <w:szCs w:val="26"/>
                <w:rtl/>
              </w:rPr>
              <w:t xml:space="preserve"> اجرا</w:t>
            </w:r>
            <w:r w:rsidRPr="00C02081">
              <w:rPr>
                <w:rFonts w:cs="B Nazanin" w:hint="cs"/>
                <w:sz w:val="26"/>
                <w:szCs w:val="26"/>
                <w:rtl/>
              </w:rPr>
              <w:t>ی</w:t>
            </w:r>
            <w:r w:rsidRPr="00C02081">
              <w:rPr>
                <w:rFonts w:cs="B Nazanin"/>
                <w:sz w:val="26"/>
                <w:szCs w:val="26"/>
                <w:rtl/>
              </w:rPr>
              <w:t xml:space="preserve"> اصلاحات با ابهامات حقوق</w:t>
            </w:r>
            <w:r w:rsidRPr="00C02081">
              <w:rPr>
                <w:rFonts w:cs="B Nazanin" w:hint="cs"/>
                <w:sz w:val="26"/>
                <w:szCs w:val="26"/>
                <w:rtl/>
              </w:rPr>
              <w:t>ی</w:t>
            </w:r>
            <w:r w:rsidRPr="00C02081">
              <w:rPr>
                <w:rFonts w:cs="B Nazanin"/>
                <w:sz w:val="26"/>
                <w:szCs w:val="26"/>
                <w:rtl/>
              </w:rPr>
              <w:t xml:space="preserve"> و اجرا</w:t>
            </w:r>
            <w:r w:rsidRPr="00C02081">
              <w:rPr>
                <w:rFonts w:cs="B Nazanin" w:hint="cs"/>
                <w:sz w:val="26"/>
                <w:szCs w:val="26"/>
                <w:rtl/>
              </w:rPr>
              <w:t>یی</w:t>
            </w:r>
            <w:r w:rsidRPr="00C02081">
              <w:rPr>
                <w:rFonts w:cs="B Nazanin"/>
                <w:sz w:val="26"/>
                <w:szCs w:val="26"/>
                <w:rtl/>
              </w:rPr>
              <w:t xml:space="preserve"> مواجه خواهد شد.</w:t>
            </w:r>
          </w:p>
          <w:p w14:paraId="1DA17A51" w14:textId="19A1124C" w:rsidR="00EE4593" w:rsidRPr="00F5080E" w:rsidRDefault="00C02081" w:rsidP="00C02081">
            <w:pPr>
              <w:spacing w:before="100" w:beforeAutospacing="1" w:after="100" w:afterAutospacing="1" w:line="276" w:lineRule="auto"/>
              <w:jc w:val="both"/>
              <w:rPr>
                <w:rFonts w:cs="B Nazanin"/>
                <w:sz w:val="26"/>
                <w:szCs w:val="26"/>
                <w:rtl/>
              </w:rPr>
            </w:pPr>
            <w:r w:rsidRPr="00C02081">
              <w:rPr>
                <w:rFonts w:cs="B Nazanin" w:hint="eastAsia"/>
                <w:sz w:val="26"/>
                <w:szCs w:val="26"/>
                <w:rtl/>
              </w:rPr>
              <w:t>از</w:t>
            </w:r>
            <w:r w:rsidRPr="00C02081">
              <w:rPr>
                <w:rFonts w:cs="B Nazanin"/>
                <w:sz w:val="26"/>
                <w:szCs w:val="26"/>
                <w:rtl/>
              </w:rPr>
              <w:t xml:space="preserve"> سو</w:t>
            </w:r>
            <w:r w:rsidRPr="00C02081">
              <w:rPr>
                <w:rFonts w:cs="B Nazanin" w:hint="cs"/>
                <w:sz w:val="26"/>
                <w:szCs w:val="26"/>
                <w:rtl/>
              </w:rPr>
              <w:t>ی</w:t>
            </w:r>
            <w:r w:rsidRPr="00C02081">
              <w:rPr>
                <w:rFonts w:cs="B Nazanin"/>
                <w:sz w:val="26"/>
                <w:szCs w:val="26"/>
                <w:rtl/>
              </w:rPr>
              <w:t xml:space="preserve"> د</w:t>
            </w:r>
            <w:r w:rsidRPr="00C02081">
              <w:rPr>
                <w:rFonts w:cs="B Nazanin" w:hint="cs"/>
                <w:sz w:val="26"/>
                <w:szCs w:val="26"/>
                <w:rtl/>
              </w:rPr>
              <w:t>ی</w:t>
            </w:r>
            <w:r w:rsidRPr="00C02081">
              <w:rPr>
                <w:rFonts w:cs="B Nazanin" w:hint="eastAsia"/>
                <w:sz w:val="26"/>
                <w:szCs w:val="26"/>
                <w:rtl/>
              </w:rPr>
              <w:t>گر،</w:t>
            </w:r>
            <w:r w:rsidRPr="00C02081">
              <w:rPr>
                <w:rFonts w:cs="B Nazanin"/>
                <w:sz w:val="26"/>
                <w:szCs w:val="26"/>
                <w:rtl/>
              </w:rPr>
              <w:t xml:space="preserve"> اصلاح فرمول مستمر</w:t>
            </w:r>
            <w:r w:rsidRPr="00C02081">
              <w:rPr>
                <w:rFonts w:cs="B Nazanin" w:hint="cs"/>
                <w:sz w:val="26"/>
                <w:szCs w:val="26"/>
                <w:rtl/>
              </w:rPr>
              <w:t>ی</w:t>
            </w:r>
            <w:r w:rsidRPr="00C02081">
              <w:rPr>
                <w:rFonts w:cs="B Nazanin"/>
                <w:sz w:val="26"/>
                <w:szCs w:val="26"/>
                <w:rtl/>
              </w:rPr>
              <w:t xml:space="preserve"> با</w:t>
            </w:r>
            <w:r w:rsidRPr="00C02081">
              <w:rPr>
                <w:rFonts w:cs="B Nazanin" w:hint="cs"/>
                <w:sz w:val="26"/>
                <w:szCs w:val="26"/>
                <w:rtl/>
              </w:rPr>
              <w:t>ی</w:t>
            </w:r>
            <w:r w:rsidRPr="00C02081">
              <w:rPr>
                <w:rFonts w:cs="B Nazanin" w:hint="eastAsia"/>
                <w:sz w:val="26"/>
                <w:szCs w:val="26"/>
                <w:rtl/>
              </w:rPr>
              <w:t>د</w:t>
            </w:r>
            <w:r w:rsidRPr="00C02081">
              <w:rPr>
                <w:rFonts w:cs="B Nazanin"/>
                <w:sz w:val="26"/>
                <w:szCs w:val="26"/>
                <w:rtl/>
              </w:rPr>
              <w:t xml:space="preserve"> با رعا</w:t>
            </w:r>
            <w:r w:rsidRPr="00C02081">
              <w:rPr>
                <w:rFonts w:cs="B Nazanin" w:hint="cs"/>
                <w:sz w:val="26"/>
                <w:szCs w:val="26"/>
                <w:rtl/>
              </w:rPr>
              <w:t>ی</w:t>
            </w:r>
            <w:r w:rsidRPr="00C02081">
              <w:rPr>
                <w:rFonts w:cs="B Nazanin" w:hint="eastAsia"/>
                <w:sz w:val="26"/>
                <w:szCs w:val="26"/>
                <w:rtl/>
              </w:rPr>
              <w:t>ت</w:t>
            </w:r>
            <w:r w:rsidRPr="00C02081">
              <w:rPr>
                <w:rFonts w:cs="B Nazanin"/>
                <w:sz w:val="26"/>
                <w:szCs w:val="26"/>
                <w:rtl/>
              </w:rPr>
              <w:t xml:space="preserve"> حقوق مکتسبه، انتظارات مشروع ب</w:t>
            </w:r>
            <w:r w:rsidRPr="00C02081">
              <w:rPr>
                <w:rFonts w:cs="B Nazanin" w:hint="cs"/>
                <w:sz w:val="26"/>
                <w:szCs w:val="26"/>
                <w:rtl/>
              </w:rPr>
              <w:t>ی</w:t>
            </w:r>
            <w:r w:rsidRPr="00C02081">
              <w:rPr>
                <w:rFonts w:cs="B Nazanin" w:hint="eastAsia"/>
                <w:sz w:val="26"/>
                <w:szCs w:val="26"/>
                <w:rtl/>
              </w:rPr>
              <w:t>مه‌شدگان،</w:t>
            </w:r>
            <w:r w:rsidRPr="00C02081">
              <w:rPr>
                <w:rFonts w:cs="B Nazanin"/>
                <w:sz w:val="26"/>
                <w:szCs w:val="26"/>
                <w:rtl/>
              </w:rPr>
              <w:t xml:space="preserve"> اصل عدم عطف ب</w:t>
            </w:r>
            <w:r w:rsidR="00C108C6">
              <w:rPr>
                <w:rFonts w:cs="B Nazanin" w:hint="cs"/>
                <w:sz w:val="26"/>
                <w:szCs w:val="26"/>
                <w:rtl/>
              </w:rPr>
              <w:t xml:space="preserve">ه </w:t>
            </w:r>
            <w:r w:rsidRPr="00C02081">
              <w:rPr>
                <w:rFonts w:cs="B Nazanin"/>
                <w:sz w:val="26"/>
                <w:szCs w:val="26"/>
                <w:rtl/>
              </w:rPr>
              <w:t>ماسبق شدن قوان</w:t>
            </w:r>
            <w:r w:rsidRPr="00C02081">
              <w:rPr>
                <w:rFonts w:cs="B Nazanin" w:hint="cs"/>
                <w:sz w:val="26"/>
                <w:szCs w:val="26"/>
                <w:rtl/>
              </w:rPr>
              <w:t>ی</w:t>
            </w:r>
            <w:r w:rsidRPr="00C02081">
              <w:rPr>
                <w:rFonts w:cs="B Nazanin" w:hint="eastAsia"/>
                <w:sz w:val="26"/>
                <w:szCs w:val="26"/>
                <w:rtl/>
              </w:rPr>
              <w:t>ن</w:t>
            </w:r>
            <w:r w:rsidRPr="00C02081">
              <w:rPr>
                <w:rFonts w:cs="B Nazanin"/>
                <w:sz w:val="26"/>
                <w:szCs w:val="26"/>
                <w:rtl/>
              </w:rPr>
              <w:t xml:space="preserve"> </w:t>
            </w:r>
            <w:r w:rsidRPr="00C108C6">
              <w:rPr>
                <w:rFonts w:cs="B Nazanin"/>
                <w:color w:val="000000" w:themeColor="text1"/>
                <w:sz w:val="26"/>
                <w:szCs w:val="26"/>
                <w:rtl/>
              </w:rPr>
              <w:t>و ضرورت پ</w:t>
            </w:r>
            <w:r w:rsidRPr="00C108C6">
              <w:rPr>
                <w:rFonts w:cs="B Nazanin" w:hint="cs"/>
                <w:color w:val="000000" w:themeColor="text1"/>
                <w:sz w:val="26"/>
                <w:szCs w:val="26"/>
                <w:rtl/>
              </w:rPr>
              <w:t>ی</w:t>
            </w:r>
            <w:r w:rsidRPr="00C108C6">
              <w:rPr>
                <w:rFonts w:cs="B Nazanin" w:hint="eastAsia"/>
                <w:color w:val="000000" w:themeColor="text1"/>
                <w:sz w:val="26"/>
                <w:szCs w:val="26"/>
                <w:rtl/>
              </w:rPr>
              <w:t>ش‌ب</w:t>
            </w:r>
            <w:r w:rsidRPr="00C108C6">
              <w:rPr>
                <w:rFonts w:cs="B Nazanin" w:hint="cs"/>
                <w:color w:val="000000" w:themeColor="text1"/>
                <w:sz w:val="26"/>
                <w:szCs w:val="26"/>
                <w:rtl/>
              </w:rPr>
              <w:t>ی</w:t>
            </w:r>
            <w:r w:rsidRPr="00C108C6">
              <w:rPr>
                <w:rFonts w:cs="B Nazanin" w:hint="eastAsia"/>
                <w:color w:val="000000" w:themeColor="text1"/>
                <w:sz w:val="26"/>
                <w:szCs w:val="26"/>
                <w:rtl/>
              </w:rPr>
              <w:t>ن</w:t>
            </w:r>
            <w:r w:rsidRPr="00C108C6">
              <w:rPr>
                <w:rFonts w:cs="B Nazanin" w:hint="cs"/>
                <w:color w:val="000000" w:themeColor="text1"/>
                <w:sz w:val="26"/>
                <w:szCs w:val="26"/>
                <w:rtl/>
              </w:rPr>
              <w:t>ی</w:t>
            </w:r>
            <w:r w:rsidRPr="00C108C6">
              <w:rPr>
                <w:rFonts w:cs="B Nazanin"/>
                <w:color w:val="000000" w:themeColor="text1"/>
                <w:sz w:val="26"/>
                <w:szCs w:val="26"/>
                <w:rtl/>
              </w:rPr>
              <w:t xml:space="preserve"> دوره گذار انجام شود</w:t>
            </w:r>
            <w:r w:rsidRPr="00C02081">
              <w:rPr>
                <w:rFonts w:cs="B Nazanin"/>
                <w:sz w:val="26"/>
                <w:szCs w:val="26"/>
                <w:rtl/>
              </w:rPr>
              <w:t>. بنابرا</w:t>
            </w:r>
            <w:r w:rsidRPr="00C02081">
              <w:rPr>
                <w:rFonts w:cs="B Nazanin" w:hint="cs"/>
                <w:sz w:val="26"/>
                <w:szCs w:val="26"/>
                <w:rtl/>
              </w:rPr>
              <w:t>ی</w:t>
            </w:r>
            <w:r w:rsidRPr="00C02081">
              <w:rPr>
                <w:rFonts w:cs="B Nazanin" w:hint="eastAsia"/>
                <w:sz w:val="26"/>
                <w:szCs w:val="26"/>
                <w:rtl/>
              </w:rPr>
              <w:t>ن</w:t>
            </w:r>
            <w:r w:rsidRPr="00C02081">
              <w:rPr>
                <w:rFonts w:cs="B Nazanin"/>
                <w:sz w:val="26"/>
                <w:szCs w:val="26"/>
                <w:rtl/>
              </w:rPr>
              <w:t xml:space="preserve"> لازم است نتا</w:t>
            </w:r>
            <w:r w:rsidRPr="00C02081">
              <w:rPr>
                <w:rFonts w:cs="B Nazanin" w:hint="cs"/>
                <w:sz w:val="26"/>
                <w:szCs w:val="26"/>
                <w:rtl/>
              </w:rPr>
              <w:t>ی</w:t>
            </w:r>
            <w:r w:rsidRPr="00C02081">
              <w:rPr>
                <w:rFonts w:cs="B Nazanin" w:hint="eastAsia"/>
                <w:sz w:val="26"/>
                <w:szCs w:val="26"/>
                <w:rtl/>
              </w:rPr>
              <w:t>ج</w:t>
            </w:r>
            <w:r w:rsidRPr="00C02081">
              <w:rPr>
                <w:rFonts w:cs="B Nazanin"/>
                <w:sz w:val="26"/>
                <w:szCs w:val="26"/>
                <w:rtl/>
              </w:rPr>
              <w:t xml:space="preserve"> مطالعات مربوط به مزد، سن و سابقه، تجارب تطب</w:t>
            </w:r>
            <w:r w:rsidRPr="00C02081">
              <w:rPr>
                <w:rFonts w:cs="B Nazanin" w:hint="cs"/>
                <w:sz w:val="26"/>
                <w:szCs w:val="26"/>
                <w:rtl/>
              </w:rPr>
              <w:t>ی</w:t>
            </w:r>
            <w:r w:rsidRPr="00C02081">
              <w:rPr>
                <w:rFonts w:cs="B Nazanin" w:hint="eastAsia"/>
                <w:sz w:val="26"/>
                <w:szCs w:val="26"/>
                <w:rtl/>
              </w:rPr>
              <w:t>ق</w:t>
            </w:r>
            <w:r w:rsidRPr="00C02081">
              <w:rPr>
                <w:rFonts w:cs="B Nazanin" w:hint="cs"/>
                <w:sz w:val="26"/>
                <w:szCs w:val="26"/>
                <w:rtl/>
              </w:rPr>
              <w:t>ی</w:t>
            </w:r>
            <w:r w:rsidRPr="00C02081">
              <w:rPr>
                <w:rFonts w:cs="B Nazanin"/>
                <w:sz w:val="26"/>
                <w:szCs w:val="26"/>
                <w:rtl/>
              </w:rPr>
              <w:t xml:space="preserve"> و فرار ب</w:t>
            </w:r>
            <w:r w:rsidRPr="00C02081">
              <w:rPr>
                <w:rFonts w:cs="B Nazanin" w:hint="cs"/>
                <w:sz w:val="26"/>
                <w:szCs w:val="26"/>
                <w:rtl/>
              </w:rPr>
              <w:t>ی</w:t>
            </w:r>
            <w:r w:rsidRPr="00C02081">
              <w:rPr>
                <w:rFonts w:cs="B Nazanin" w:hint="eastAsia"/>
                <w:sz w:val="26"/>
                <w:szCs w:val="26"/>
                <w:rtl/>
              </w:rPr>
              <w:t>مه‌ا</w:t>
            </w:r>
            <w:r w:rsidRPr="00C02081">
              <w:rPr>
                <w:rFonts w:cs="B Nazanin" w:hint="cs"/>
                <w:sz w:val="26"/>
                <w:szCs w:val="26"/>
                <w:rtl/>
              </w:rPr>
              <w:t>ی</w:t>
            </w:r>
            <w:r w:rsidRPr="00C02081">
              <w:rPr>
                <w:rFonts w:cs="B Nazanin"/>
                <w:sz w:val="26"/>
                <w:szCs w:val="26"/>
                <w:rtl/>
              </w:rPr>
              <w:t xml:space="preserve"> در قالب </w:t>
            </w:r>
            <w:r w:rsidRPr="00C02081">
              <w:rPr>
                <w:rFonts w:cs="B Nazanin" w:hint="cs"/>
                <w:sz w:val="26"/>
                <w:szCs w:val="26"/>
                <w:rtl/>
              </w:rPr>
              <w:t>ی</w:t>
            </w:r>
            <w:r w:rsidRPr="00C02081">
              <w:rPr>
                <w:rFonts w:cs="B Nazanin" w:hint="eastAsia"/>
                <w:sz w:val="26"/>
                <w:szCs w:val="26"/>
                <w:rtl/>
              </w:rPr>
              <w:t>ک</w:t>
            </w:r>
            <w:r w:rsidRPr="00C02081">
              <w:rPr>
                <w:rFonts w:cs="B Nazanin"/>
                <w:sz w:val="26"/>
                <w:szCs w:val="26"/>
                <w:rtl/>
              </w:rPr>
              <w:t xml:space="preserve"> بسته </w:t>
            </w:r>
            <w:r w:rsidRPr="00C02081">
              <w:rPr>
                <w:rFonts w:cs="B Nazanin" w:hint="eastAsia"/>
                <w:sz w:val="26"/>
                <w:szCs w:val="26"/>
                <w:rtl/>
              </w:rPr>
              <w:t>منسجم</w:t>
            </w:r>
            <w:r w:rsidRPr="00C02081">
              <w:rPr>
                <w:rFonts w:cs="B Nazanin"/>
                <w:sz w:val="26"/>
                <w:szCs w:val="26"/>
                <w:rtl/>
              </w:rPr>
              <w:t xml:space="preserve"> حقوق</w:t>
            </w:r>
            <w:r w:rsidRPr="00C02081">
              <w:rPr>
                <w:rFonts w:cs="B Nazanin" w:hint="cs"/>
                <w:sz w:val="26"/>
                <w:szCs w:val="26"/>
                <w:rtl/>
              </w:rPr>
              <w:t>ی</w:t>
            </w:r>
            <w:r w:rsidRPr="00C02081">
              <w:rPr>
                <w:rFonts w:cs="B Nazanin"/>
                <w:sz w:val="26"/>
                <w:szCs w:val="26"/>
                <w:rtl/>
              </w:rPr>
              <w:t xml:space="preserve"> و تقن</w:t>
            </w:r>
            <w:r w:rsidRPr="00C02081">
              <w:rPr>
                <w:rFonts w:cs="B Nazanin" w:hint="cs"/>
                <w:sz w:val="26"/>
                <w:szCs w:val="26"/>
                <w:rtl/>
              </w:rPr>
              <w:t>ی</w:t>
            </w:r>
            <w:r w:rsidRPr="00C02081">
              <w:rPr>
                <w:rFonts w:cs="B Nazanin" w:hint="eastAsia"/>
                <w:sz w:val="26"/>
                <w:szCs w:val="26"/>
                <w:rtl/>
              </w:rPr>
              <w:t>ن</w:t>
            </w:r>
            <w:r w:rsidRPr="00C02081">
              <w:rPr>
                <w:rFonts w:cs="B Nazanin" w:hint="cs"/>
                <w:sz w:val="26"/>
                <w:szCs w:val="26"/>
                <w:rtl/>
              </w:rPr>
              <w:t>ی</w:t>
            </w:r>
            <w:r w:rsidRPr="00C02081">
              <w:rPr>
                <w:rFonts w:cs="B Nazanin"/>
                <w:sz w:val="26"/>
                <w:szCs w:val="26"/>
                <w:rtl/>
              </w:rPr>
              <w:t xml:space="preserve"> ترجمه شود.</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19CC0235" w14:textId="77777777" w:rsidR="00C02081" w:rsidRPr="00C108C6" w:rsidRDefault="00C02081" w:rsidP="00C02081">
            <w:pPr>
              <w:widowControl w:val="0"/>
              <w:spacing w:line="276" w:lineRule="auto"/>
              <w:ind w:left="360"/>
              <w:jc w:val="lowKashida"/>
              <w:rPr>
                <w:rFonts w:cs="B Nazanin"/>
                <w:b/>
                <w:bCs/>
                <w:color w:val="000000" w:themeColor="text1"/>
                <w:sz w:val="26"/>
                <w:szCs w:val="26"/>
              </w:rPr>
            </w:pPr>
            <w:r w:rsidRPr="00C02081">
              <w:rPr>
                <w:rFonts w:cs="B Nazanin"/>
                <w:sz w:val="26"/>
                <w:szCs w:val="26"/>
                <w:rtl/>
              </w:rPr>
              <w:t>تدو</w:t>
            </w:r>
            <w:r w:rsidRPr="00C02081">
              <w:rPr>
                <w:rFonts w:cs="B Nazanin" w:hint="cs"/>
                <w:sz w:val="26"/>
                <w:szCs w:val="26"/>
                <w:rtl/>
              </w:rPr>
              <w:t>ی</w:t>
            </w:r>
            <w:r w:rsidRPr="00C02081">
              <w:rPr>
                <w:rFonts w:cs="B Nazanin" w:hint="eastAsia"/>
                <w:sz w:val="26"/>
                <w:szCs w:val="26"/>
                <w:rtl/>
              </w:rPr>
              <w:t>ن</w:t>
            </w:r>
            <w:r w:rsidRPr="00C02081">
              <w:rPr>
                <w:rFonts w:cs="B Nazanin"/>
                <w:sz w:val="26"/>
                <w:szCs w:val="26"/>
                <w:rtl/>
              </w:rPr>
              <w:t xml:space="preserve"> چارچوب حقوق</w:t>
            </w:r>
            <w:r w:rsidRPr="00C02081">
              <w:rPr>
                <w:rFonts w:cs="B Nazanin" w:hint="cs"/>
                <w:sz w:val="26"/>
                <w:szCs w:val="26"/>
                <w:rtl/>
              </w:rPr>
              <w:t>ی</w:t>
            </w:r>
            <w:r w:rsidRPr="00C02081">
              <w:rPr>
                <w:rFonts w:cs="B Nazanin"/>
                <w:sz w:val="26"/>
                <w:szCs w:val="26"/>
                <w:rtl/>
              </w:rPr>
              <w:t xml:space="preserve"> و پ</w:t>
            </w:r>
            <w:r w:rsidRPr="00C02081">
              <w:rPr>
                <w:rFonts w:cs="B Nazanin" w:hint="cs"/>
                <w:sz w:val="26"/>
                <w:szCs w:val="26"/>
                <w:rtl/>
              </w:rPr>
              <w:t>ی</w:t>
            </w:r>
            <w:r w:rsidRPr="00C02081">
              <w:rPr>
                <w:rFonts w:cs="B Nazanin" w:hint="eastAsia"/>
                <w:sz w:val="26"/>
                <w:szCs w:val="26"/>
                <w:rtl/>
              </w:rPr>
              <w:t>ش‌نو</w:t>
            </w:r>
            <w:r w:rsidRPr="00C02081">
              <w:rPr>
                <w:rFonts w:cs="B Nazanin" w:hint="cs"/>
                <w:sz w:val="26"/>
                <w:szCs w:val="26"/>
                <w:rtl/>
              </w:rPr>
              <w:t>ی</w:t>
            </w:r>
            <w:r w:rsidRPr="00C02081">
              <w:rPr>
                <w:rFonts w:cs="B Nazanin" w:hint="eastAsia"/>
                <w:sz w:val="26"/>
                <w:szCs w:val="26"/>
                <w:rtl/>
              </w:rPr>
              <w:t>س</w:t>
            </w:r>
            <w:r w:rsidRPr="00C02081">
              <w:rPr>
                <w:rFonts w:cs="B Nazanin"/>
                <w:sz w:val="26"/>
                <w:szCs w:val="26"/>
                <w:rtl/>
              </w:rPr>
              <w:t xml:space="preserve"> اصلاحات قانون تأم</w:t>
            </w:r>
            <w:r w:rsidRPr="00C02081">
              <w:rPr>
                <w:rFonts w:cs="B Nazanin" w:hint="cs"/>
                <w:sz w:val="26"/>
                <w:szCs w:val="26"/>
                <w:rtl/>
              </w:rPr>
              <w:t>ی</w:t>
            </w:r>
            <w:r w:rsidRPr="00C02081">
              <w:rPr>
                <w:rFonts w:cs="B Nazanin" w:hint="eastAsia"/>
                <w:sz w:val="26"/>
                <w:szCs w:val="26"/>
                <w:rtl/>
              </w:rPr>
              <w:t>ن</w:t>
            </w:r>
            <w:r w:rsidRPr="00C02081">
              <w:rPr>
                <w:rFonts w:cs="B Nazanin"/>
                <w:sz w:val="26"/>
                <w:szCs w:val="26"/>
                <w:rtl/>
              </w:rPr>
              <w:t xml:space="preserve"> اجتماع</w:t>
            </w:r>
            <w:r w:rsidRPr="00C02081">
              <w:rPr>
                <w:rFonts w:cs="B Nazanin" w:hint="cs"/>
                <w:sz w:val="26"/>
                <w:szCs w:val="26"/>
                <w:rtl/>
              </w:rPr>
              <w:t>ی</w:t>
            </w:r>
            <w:r w:rsidRPr="00C02081">
              <w:rPr>
                <w:rFonts w:cs="B Nazanin"/>
                <w:sz w:val="26"/>
                <w:szCs w:val="26"/>
                <w:rtl/>
              </w:rPr>
              <w:t xml:space="preserve"> برا</w:t>
            </w:r>
            <w:r w:rsidRPr="00C02081">
              <w:rPr>
                <w:rFonts w:cs="B Nazanin" w:hint="cs"/>
                <w:sz w:val="26"/>
                <w:szCs w:val="26"/>
                <w:rtl/>
              </w:rPr>
              <w:t>ی</w:t>
            </w:r>
            <w:r w:rsidRPr="00C02081">
              <w:rPr>
                <w:rFonts w:cs="B Nazanin"/>
                <w:sz w:val="26"/>
                <w:szCs w:val="26"/>
                <w:rtl/>
              </w:rPr>
              <w:t xml:space="preserve"> استقرار فرمول جد</w:t>
            </w:r>
            <w:r w:rsidRPr="00C02081">
              <w:rPr>
                <w:rFonts w:cs="B Nazanin" w:hint="cs"/>
                <w:sz w:val="26"/>
                <w:szCs w:val="26"/>
                <w:rtl/>
              </w:rPr>
              <w:t>ی</w:t>
            </w:r>
            <w:r w:rsidRPr="00C02081">
              <w:rPr>
                <w:rFonts w:cs="B Nazanin" w:hint="eastAsia"/>
                <w:sz w:val="26"/>
                <w:szCs w:val="26"/>
                <w:rtl/>
              </w:rPr>
              <w:t>د</w:t>
            </w:r>
            <w:r w:rsidRPr="00C02081">
              <w:rPr>
                <w:rFonts w:cs="B Nazanin"/>
                <w:sz w:val="26"/>
                <w:szCs w:val="26"/>
                <w:rtl/>
              </w:rPr>
              <w:t xml:space="preserve"> محاسبه مستمر</w:t>
            </w:r>
            <w:r w:rsidRPr="00C02081">
              <w:rPr>
                <w:rFonts w:cs="B Nazanin" w:hint="cs"/>
                <w:sz w:val="26"/>
                <w:szCs w:val="26"/>
                <w:rtl/>
              </w:rPr>
              <w:t>ی</w:t>
            </w:r>
            <w:r w:rsidRPr="00C02081">
              <w:rPr>
                <w:rFonts w:cs="B Nazanin" w:hint="eastAsia"/>
                <w:sz w:val="26"/>
                <w:szCs w:val="26"/>
                <w:rtl/>
              </w:rPr>
              <w:t>،</w:t>
            </w:r>
            <w:r w:rsidRPr="00C02081">
              <w:rPr>
                <w:rFonts w:cs="B Nazanin"/>
                <w:sz w:val="26"/>
                <w:szCs w:val="26"/>
                <w:rtl/>
              </w:rPr>
              <w:t xml:space="preserve"> الزام به ثبت مزد واقع</w:t>
            </w:r>
            <w:r w:rsidRPr="00C02081">
              <w:rPr>
                <w:rFonts w:cs="B Nazanin" w:hint="cs"/>
                <w:sz w:val="26"/>
                <w:szCs w:val="26"/>
                <w:rtl/>
              </w:rPr>
              <w:t>ی</w:t>
            </w:r>
            <w:r w:rsidRPr="00C02081">
              <w:rPr>
                <w:rFonts w:cs="B Nazanin" w:hint="eastAsia"/>
                <w:sz w:val="26"/>
                <w:szCs w:val="26"/>
                <w:rtl/>
              </w:rPr>
              <w:t>،</w:t>
            </w:r>
            <w:r w:rsidRPr="00C02081">
              <w:rPr>
                <w:rFonts w:cs="B Nazanin"/>
                <w:sz w:val="26"/>
                <w:szCs w:val="26"/>
                <w:rtl/>
              </w:rPr>
              <w:t xml:space="preserve"> تقو</w:t>
            </w:r>
            <w:r w:rsidRPr="00C02081">
              <w:rPr>
                <w:rFonts w:cs="B Nazanin" w:hint="cs"/>
                <w:sz w:val="26"/>
                <w:szCs w:val="26"/>
                <w:rtl/>
              </w:rPr>
              <w:t>ی</w:t>
            </w:r>
            <w:r w:rsidRPr="00C02081">
              <w:rPr>
                <w:rFonts w:cs="B Nazanin" w:hint="eastAsia"/>
                <w:sz w:val="26"/>
                <w:szCs w:val="26"/>
                <w:rtl/>
              </w:rPr>
              <w:t>ت</w:t>
            </w:r>
            <w:r w:rsidRPr="00C02081">
              <w:rPr>
                <w:rFonts w:cs="B Nazanin"/>
                <w:sz w:val="26"/>
                <w:szCs w:val="26"/>
                <w:rtl/>
              </w:rPr>
              <w:t xml:space="preserve"> ضمانت‌ها</w:t>
            </w:r>
            <w:r w:rsidRPr="00C02081">
              <w:rPr>
                <w:rFonts w:cs="B Nazanin" w:hint="cs"/>
                <w:sz w:val="26"/>
                <w:szCs w:val="26"/>
                <w:rtl/>
              </w:rPr>
              <w:t>ی</w:t>
            </w:r>
            <w:r w:rsidRPr="00C02081">
              <w:rPr>
                <w:rFonts w:cs="B Nazanin"/>
                <w:sz w:val="26"/>
                <w:szCs w:val="26"/>
                <w:rtl/>
              </w:rPr>
              <w:t xml:space="preserve"> مقابله با فرار </w:t>
            </w:r>
            <w:r w:rsidRPr="00C108C6">
              <w:rPr>
                <w:rFonts w:cs="B Nazanin"/>
                <w:color w:val="000000" w:themeColor="text1"/>
                <w:sz w:val="26"/>
                <w:szCs w:val="26"/>
                <w:rtl/>
              </w:rPr>
              <w:t>ب</w:t>
            </w:r>
            <w:r w:rsidRPr="00C108C6">
              <w:rPr>
                <w:rFonts w:cs="B Nazanin" w:hint="cs"/>
                <w:color w:val="000000" w:themeColor="text1"/>
                <w:sz w:val="26"/>
                <w:szCs w:val="26"/>
                <w:rtl/>
              </w:rPr>
              <w:t>ی</w:t>
            </w:r>
            <w:r w:rsidRPr="00C108C6">
              <w:rPr>
                <w:rFonts w:cs="B Nazanin" w:hint="eastAsia"/>
                <w:color w:val="000000" w:themeColor="text1"/>
                <w:sz w:val="26"/>
                <w:szCs w:val="26"/>
                <w:rtl/>
              </w:rPr>
              <w:t>مه‌ا</w:t>
            </w:r>
            <w:r w:rsidRPr="00C108C6">
              <w:rPr>
                <w:rFonts w:cs="B Nazanin" w:hint="cs"/>
                <w:color w:val="000000" w:themeColor="text1"/>
                <w:sz w:val="26"/>
                <w:szCs w:val="26"/>
                <w:rtl/>
              </w:rPr>
              <w:t>ی</w:t>
            </w:r>
            <w:r w:rsidRPr="00C108C6">
              <w:rPr>
                <w:rFonts w:cs="B Nazanin"/>
                <w:color w:val="000000" w:themeColor="text1"/>
                <w:sz w:val="26"/>
                <w:szCs w:val="26"/>
                <w:rtl/>
              </w:rPr>
              <w:t xml:space="preserve"> و تع</w:t>
            </w:r>
            <w:r w:rsidRPr="00C108C6">
              <w:rPr>
                <w:rFonts w:cs="B Nazanin" w:hint="cs"/>
                <w:color w:val="000000" w:themeColor="text1"/>
                <w:sz w:val="26"/>
                <w:szCs w:val="26"/>
                <w:rtl/>
              </w:rPr>
              <w:t>یی</w:t>
            </w:r>
            <w:r w:rsidRPr="00C108C6">
              <w:rPr>
                <w:rFonts w:cs="B Nazanin" w:hint="eastAsia"/>
                <w:color w:val="000000" w:themeColor="text1"/>
                <w:sz w:val="26"/>
                <w:szCs w:val="26"/>
                <w:rtl/>
              </w:rPr>
              <w:t>ن</w:t>
            </w:r>
            <w:r w:rsidRPr="00C108C6">
              <w:rPr>
                <w:rFonts w:cs="B Nazanin"/>
                <w:color w:val="000000" w:themeColor="text1"/>
                <w:sz w:val="26"/>
                <w:szCs w:val="26"/>
                <w:rtl/>
              </w:rPr>
              <w:t xml:space="preserve"> مقررات مناسب برا</w:t>
            </w:r>
            <w:r w:rsidRPr="00C108C6">
              <w:rPr>
                <w:rFonts w:cs="B Nazanin" w:hint="cs"/>
                <w:color w:val="000000" w:themeColor="text1"/>
                <w:sz w:val="26"/>
                <w:szCs w:val="26"/>
                <w:rtl/>
              </w:rPr>
              <w:t>ی</w:t>
            </w:r>
            <w:r w:rsidRPr="00C108C6">
              <w:rPr>
                <w:rFonts w:cs="B Nazanin"/>
                <w:color w:val="000000" w:themeColor="text1"/>
                <w:sz w:val="26"/>
                <w:szCs w:val="26"/>
                <w:rtl/>
              </w:rPr>
              <w:t xml:space="preserve"> دوره گذار.</w:t>
            </w:r>
          </w:p>
          <w:p w14:paraId="5E5590AB" w14:textId="427D713D" w:rsidR="00733AB4" w:rsidRPr="00B90C61" w:rsidRDefault="00F14F9B" w:rsidP="00DD6667">
            <w:pPr>
              <w:pStyle w:val="ListParagraph"/>
              <w:widowControl w:val="0"/>
              <w:numPr>
                <w:ilvl w:val="0"/>
                <w:numId w:val="18"/>
              </w:numPr>
              <w:spacing w:line="276" w:lineRule="auto"/>
              <w:jc w:val="lowKashida"/>
              <w:rPr>
                <w:rFonts w:cs="B Nazanin"/>
                <w:b/>
                <w:bCs/>
                <w:sz w:val="26"/>
                <w:szCs w:val="26"/>
              </w:rPr>
            </w:pPr>
            <w:r w:rsidRPr="000447ED">
              <w:rPr>
                <w:rFonts w:cs="B Nazanin"/>
                <w:b/>
                <w:bCs/>
                <w:color w:val="FF0000"/>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274E0BD7"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sz w:val="26"/>
                <w:szCs w:val="26"/>
                <w:rtl/>
                <w:lang w:bidi="ar-SA"/>
              </w:rPr>
              <w:t>بررس</w:t>
            </w:r>
            <w:r w:rsidRPr="00C02081">
              <w:rPr>
                <w:rFonts w:cs="B Nazanin" w:hint="cs"/>
                <w:sz w:val="26"/>
                <w:szCs w:val="26"/>
                <w:rtl/>
                <w:lang w:bidi="ar-SA"/>
              </w:rPr>
              <w:t>ی</w:t>
            </w:r>
            <w:r w:rsidRPr="00C02081">
              <w:rPr>
                <w:rFonts w:cs="B Nazanin"/>
                <w:sz w:val="26"/>
                <w:szCs w:val="26"/>
                <w:rtl/>
                <w:lang w:bidi="ar-SA"/>
              </w:rPr>
              <w:t xml:space="preserve"> مواد قانون</w:t>
            </w:r>
            <w:r w:rsidRPr="00C02081">
              <w:rPr>
                <w:rFonts w:cs="B Nazanin" w:hint="cs"/>
                <w:sz w:val="26"/>
                <w:szCs w:val="26"/>
                <w:rtl/>
                <w:lang w:bidi="ar-SA"/>
              </w:rPr>
              <w:t>ی</w:t>
            </w:r>
            <w:r w:rsidRPr="00C02081">
              <w:rPr>
                <w:rFonts w:cs="B Nazanin"/>
                <w:sz w:val="26"/>
                <w:szCs w:val="26"/>
                <w:rtl/>
                <w:lang w:bidi="ar-SA"/>
              </w:rPr>
              <w:t xml:space="preserve"> مرتبط با محاسبه مستمر</w:t>
            </w:r>
            <w:r w:rsidRPr="00C02081">
              <w:rPr>
                <w:rFonts w:cs="B Nazanin" w:hint="cs"/>
                <w:sz w:val="26"/>
                <w:szCs w:val="26"/>
                <w:rtl/>
                <w:lang w:bidi="ar-SA"/>
              </w:rPr>
              <w:t>ی</w:t>
            </w:r>
            <w:r w:rsidRPr="00C02081">
              <w:rPr>
                <w:rFonts w:cs="B Nazanin"/>
                <w:sz w:val="26"/>
                <w:szCs w:val="26"/>
                <w:rtl/>
                <w:lang w:bidi="ar-SA"/>
              </w:rPr>
              <w:t>.</w:t>
            </w:r>
          </w:p>
          <w:p w14:paraId="7828FB36"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hint="eastAsia"/>
                <w:sz w:val="26"/>
                <w:szCs w:val="26"/>
                <w:rtl/>
                <w:lang w:bidi="ar-SA"/>
              </w:rPr>
              <w:t>بررس</w:t>
            </w:r>
            <w:r w:rsidRPr="00C02081">
              <w:rPr>
                <w:rFonts w:cs="B Nazanin" w:hint="cs"/>
                <w:sz w:val="26"/>
                <w:szCs w:val="26"/>
                <w:rtl/>
                <w:lang w:bidi="ar-SA"/>
              </w:rPr>
              <w:t>ی</w:t>
            </w:r>
            <w:r w:rsidRPr="00C02081">
              <w:rPr>
                <w:rFonts w:cs="B Nazanin"/>
                <w:sz w:val="26"/>
                <w:szCs w:val="26"/>
                <w:rtl/>
                <w:lang w:bidi="ar-SA"/>
              </w:rPr>
              <w:t xml:space="preserve"> مقررات مربوط به مزد مشمول کسر حق‌ب</w:t>
            </w:r>
            <w:r w:rsidRPr="00C02081">
              <w:rPr>
                <w:rFonts w:cs="B Nazanin" w:hint="cs"/>
                <w:sz w:val="26"/>
                <w:szCs w:val="26"/>
                <w:rtl/>
                <w:lang w:bidi="ar-SA"/>
              </w:rPr>
              <w:t>ی</w:t>
            </w:r>
            <w:r w:rsidRPr="00C02081">
              <w:rPr>
                <w:rFonts w:cs="B Nazanin" w:hint="eastAsia"/>
                <w:sz w:val="26"/>
                <w:szCs w:val="26"/>
                <w:rtl/>
                <w:lang w:bidi="ar-SA"/>
              </w:rPr>
              <w:t>مه</w:t>
            </w:r>
            <w:r w:rsidRPr="00C02081">
              <w:rPr>
                <w:rFonts w:cs="B Nazanin"/>
                <w:sz w:val="26"/>
                <w:szCs w:val="26"/>
                <w:rtl/>
                <w:lang w:bidi="ar-SA"/>
              </w:rPr>
              <w:t>.</w:t>
            </w:r>
          </w:p>
          <w:p w14:paraId="573A4B17"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hint="eastAsia"/>
                <w:sz w:val="26"/>
                <w:szCs w:val="26"/>
                <w:rtl/>
                <w:lang w:bidi="ar-SA"/>
              </w:rPr>
              <w:t>شناسا</w:t>
            </w:r>
            <w:r w:rsidRPr="00C02081">
              <w:rPr>
                <w:rFonts w:cs="B Nazanin" w:hint="cs"/>
                <w:sz w:val="26"/>
                <w:szCs w:val="26"/>
                <w:rtl/>
                <w:lang w:bidi="ar-SA"/>
              </w:rPr>
              <w:t>یی</w:t>
            </w:r>
            <w:r w:rsidRPr="00C02081">
              <w:rPr>
                <w:rFonts w:cs="B Nazanin"/>
                <w:sz w:val="26"/>
                <w:szCs w:val="26"/>
                <w:rtl/>
                <w:lang w:bidi="ar-SA"/>
              </w:rPr>
              <w:t xml:space="preserve"> خلأها</w:t>
            </w:r>
            <w:r w:rsidRPr="00C02081">
              <w:rPr>
                <w:rFonts w:cs="B Nazanin" w:hint="cs"/>
                <w:sz w:val="26"/>
                <w:szCs w:val="26"/>
                <w:rtl/>
                <w:lang w:bidi="ar-SA"/>
              </w:rPr>
              <w:t>ی</w:t>
            </w:r>
            <w:r w:rsidRPr="00C02081">
              <w:rPr>
                <w:rFonts w:cs="B Nazanin"/>
                <w:sz w:val="26"/>
                <w:szCs w:val="26"/>
                <w:rtl/>
                <w:lang w:bidi="ar-SA"/>
              </w:rPr>
              <w:t xml:space="preserve"> قانون</w:t>
            </w:r>
            <w:r w:rsidRPr="00C02081">
              <w:rPr>
                <w:rFonts w:cs="B Nazanin" w:hint="cs"/>
                <w:sz w:val="26"/>
                <w:szCs w:val="26"/>
                <w:rtl/>
                <w:lang w:bidi="ar-SA"/>
              </w:rPr>
              <w:t>ی</w:t>
            </w:r>
            <w:r w:rsidRPr="00C02081">
              <w:rPr>
                <w:rFonts w:cs="B Nazanin"/>
                <w:sz w:val="26"/>
                <w:szCs w:val="26"/>
                <w:rtl/>
                <w:lang w:bidi="ar-SA"/>
              </w:rPr>
              <w:t xml:space="preserve"> در ثبت و اعلام مزد واقع</w:t>
            </w:r>
            <w:r w:rsidRPr="00C02081">
              <w:rPr>
                <w:rFonts w:cs="B Nazanin" w:hint="cs"/>
                <w:sz w:val="26"/>
                <w:szCs w:val="26"/>
                <w:rtl/>
                <w:lang w:bidi="ar-SA"/>
              </w:rPr>
              <w:t>ی</w:t>
            </w:r>
            <w:r w:rsidRPr="00C02081">
              <w:rPr>
                <w:rFonts w:cs="B Nazanin"/>
                <w:sz w:val="26"/>
                <w:szCs w:val="26"/>
                <w:rtl/>
                <w:lang w:bidi="ar-SA"/>
              </w:rPr>
              <w:t>.</w:t>
            </w:r>
          </w:p>
          <w:p w14:paraId="725F9096"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hint="eastAsia"/>
                <w:sz w:val="26"/>
                <w:szCs w:val="26"/>
                <w:rtl/>
                <w:lang w:bidi="ar-SA"/>
              </w:rPr>
              <w:t>بررس</w:t>
            </w:r>
            <w:r w:rsidRPr="00C02081">
              <w:rPr>
                <w:rFonts w:cs="B Nazanin" w:hint="cs"/>
                <w:sz w:val="26"/>
                <w:szCs w:val="26"/>
                <w:rtl/>
                <w:lang w:bidi="ar-SA"/>
              </w:rPr>
              <w:t>ی</w:t>
            </w:r>
            <w:r w:rsidRPr="00C02081">
              <w:rPr>
                <w:rFonts w:cs="B Nazanin"/>
                <w:sz w:val="26"/>
                <w:szCs w:val="26"/>
                <w:rtl/>
                <w:lang w:bidi="ar-SA"/>
              </w:rPr>
              <w:t xml:space="preserve"> مسئول</w:t>
            </w:r>
            <w:r w:rsidRPr="00C02081">
              <w:rPr>
                <w:rFonts w:cs="B Nazanin" w:hint="cs"/>
                <w:sz w:val="26"/>
                <w:szCs w:val="26"/>
                <w:rtl/>
                <w:lang w:bidi="ar-SA"/>
              </w:rPr>
              <w:t>ی</w:t>
            </w:r>
            <w:r w:rsidRPr="00C02081">
              <w:rPr>
                <w:rFonts w:cs="B Nazanin" w:hint="eastAsia"/>
                <w:sz w:val="26"/>
                <w:szCs w:val="26"/>
                <w:rtl/>
                <w:lang w:bidi="ar-SA"/>
              </w:rPr>
              <w:t>ت</w:t>
            </w:r>
            <w:r w:rsidRPr="00C02081">
              <w:rPr>
                <w:rFonts w:cs="B Nazanin"/>
                <w:sz w:val="26"/>
                <w:szCs w:val="26"/>
                <w:rtl/>
                <w:lang w:bidi="ar-SA"/>
              </w:rPr>
              <w:t xml:space="preserve"> کارفرما و ب</w:t>
            </w:r>
            <w:r w:rsidRPr="00C02081">
              <w:rPr>
                <w:rFonts w:cs="B Nazanin" w:hint="cs"/>
                <w:sz w:val="26"/>
                <w:szCs w:val="26"/>
                <w:rtl/>
                <w:lang w:bidi="ar-SA"/>
              </w:rPr>
              <w:t>ی</w:t>
            </w:r>
            <w:r w:rsidRPr="00C02081">
              <w:rPr>
                <w:rFonts w:cs="B Nazanin" w:hint="eastAsia"/>
                <w:sz w:val="26"/>
                <w:szCs w:val="26"/>
                <w:rtl/>
                <w:lang w:bidi="ar-SA"/>
              </w:rPr>
              <w:t>مه‌شده</w:t>
            </w:r>
            <w:r w:rsidRPr="00C02081">
              <w:rPr>
                <w:rFonts w:cs="B Nazanin"/>
                <w:sz w:val="26"/>
                <w:szCs w:val="26"/>
                <w:rtl/>
                <w:lang w:bidi="ar-SA"/>
              </w:rPr>
              <w:t xml:space="preserve"> در اعلام مزد غ</w:t>
            </w:r>
            <w:r w:rsidRPr="00C02081">
              <w:rPr>
                <w:rFonts w:cs="B Nazanin" w:hint="cs"/>
                <w:sz w:val="26"/>
                <w:szCs w:val="26"/>
                <w:rtl/>
                <w:lang w:bidi="ar-SA"/>
              </w:rPr>
              <w:t>ی</w:t>
            </w:r>
            <w:r w:rsidRPr="00C02081">
              <w:rPr>
                <w:rFonts w:cs="B Nazanin" w:hint="eastAsia"/>
                <w:sz w:val="26"/>
                <w:szCs w:val="26"/>
                <w:rtl/>
                <w:lang w:bidi="ar-SA"/>
              </w:rPr>
              <w:t>رواقع</w:t>
            </w:r>
            <w:r w:rsidRPr="00C02081">
              <w:rPr>
                <w:rFonts w:cs="B Nazanin" w:hint="cs"/>
                <w:sz w:val="26"/>
                <w:szCs w:val="26"/>
                <w:rtl/>
                <w:lang w:bidi="ar-SA"/>
              </w:rPr>
              <w:t>ی</w:t>
            </w:r>
            <w:r w:rsidRPr="00C02081">
              <w:rPr>
                <w:rFonts w:cs="B Nazanin"/>
                <w:sz w:val="26"/>
                <w:szCs w:val="26"/>
                <w:rtl/>
                <w:lang w:bidi="ar-SA"/>
              </w:rPr>
              <w:t>.</w:t>
            </w:r>
          </w:p>
          <w:p w14:paraId="573AC586"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hint="eastAsia"/>
                <w:sz w:val="26"/>
                <w:szCs w:val="26"/>
                <w:rtl/>
                <w:lang w:bidi="ar-SA"/>
              </w:rPr>
              <w:t>بررس</w:t>
            </w:r>
            <w:r w:rsidRPr="00C02081">
              <w:rPr>
                <w:rFonts w:cs="B Nazanin" w:hint="cs"/>
                <w:sz w:val="26"/>
                <w:szCs w:val="26"/>
                <w:rtl/>
                <w:lang w:bidi="ar-SA"/>
              </w:rPr>
              <w:t>ی</w:t>
            </w:r>
            <w:r w:rsidRPr="00C02081">
              <w:rPr>
                <w:rFonts w:cs="B Nazanin"/>
                <w:sz w:val="26"/>
                <w:szCs w:val="26"/>
                <w:rtl/>
                <w:lang w:bidi="ar-SA"/>
              </w:rPr>
              <w:t xml:space="preserve"> ضمانت‌ها</w:t>
            </w:r>
            <w:r w:rsidRPr="00C02081">
              <w:rPr>
                <w:rFonts w:cs="B Nazanin" w:hint="cs"/>
                <w:sz w:val="26"/>
                <w:szCs w:val="26"/>
                <w:rtl/>
                <w:lang w:bidi="ar-SA"/>
              </w:rPr>
              <w:t>ی</w:t>
            </w:r>
            <w:r w:rsidRPr="00C02081">
              <w:rPr>
                <w:rFonts w:cs="B Nazanin"/>
                <w:sz w:val="26"/>
                <w:szCs w:val="26"/>
                <w:rtl/>
                <w:lang w:bidi="ar-SA"/>
              </w:rPr>
              <w:t xml:space="preserve"> اجرا</w:t>
            </w:r>
            <w:r w:rsidRPr="00C02081">
              <w:rPr>
                <w:rFonts w:cs="B Nazanin" w:hint="cs"/>
                <w:sz w:val="26"/>
                <w:szCs w:val="26"/>
                <w:rtl/>
                <w:lang w:bidi="ar-SA"/>
              </w:rPr>
              <w:t>یی</w:t>
            </w:r>
            <w:r w:rsidRPr="00C02081">
              <w:rPr>
                <w:rFonts w:cs="B Nazanin"/>
                <w:sz w:val="26"/>
                <w:szCs w:val="26"/>
                <w:rtl/>
                <w:lang w:bidi="ar-SA"/>
              </w:rPr>
              <w:t xml:space="preserve"> موجود در برابر فرار ب</w:t>
            </w:r>
            <w:r w:rsidRPr="00C02081">
              <w:rPr>
                <w:rFonts w:cs="B Nazanin" w:hint="cs"/>
                <w:sz w:val="26"/>
                <w:szCs w:val="26"/>
                <w:rtl/>
                <w:lang w:bidi="ar-SA"/>
              </w:rPr>
              <w:t>ی</w:t>
            </w:r>
            <w:r w:rsidRPr="00C02081">
              <w:rPr>
                <w:rFonts w:cs="B Nazanin" w:hint="eastAsia"/>
                <w:sz w:val="26"/>
                <w:szCs w:val="26"/>
                <w:rtl/>
                <w:lang w:bidi="ar-SA"/>
              </w:rPr>
              <w:t>مه‌ا</w:t>
            </w:r>
            <w:r w:rsidRPr="00C02081">
              <w:rPr>
                <w:rFonts w:cs="B Nazanin" w:hint="cs"/>
                <w:sz w:val="26"/>
                <w:szCs w:val="26"/>
                <w:rtl/>
                <w:lang w:bidi="ar-SA"/>
              </w:rPr>
              <w:t>ی</w:t>
            </w:r>
            <w:r w:rsidRPr="00C02081">
              <w:rPr>
                <w:rFonts w:cs="B Nazanin"/>
                <w:sz w:val="26"/>
                <w:szCs w:val="26"/>
                <w:rtl/>
                <w:lang w:bidi="ar-SA"/>
              </w:rPr>
              <w:t>.</w:t>
            </w:r>
          </w:p>
          <w:p w14:paraId="04B8896A"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hint="eastAsia"/>
                <w:sz w:val="26"/>
                <w:szCs w:val="26"/>
                <w:rtl/>
                <w:lang w:bidi="ar-SA"/>
              </w:rPr>
              <w:t>بررس</w:t>
            </w:r>
            <w:r w:rsidRPr="00C02081">
              <w:rPr>
                <w:rFonts w:cs="B Nazanin" w:hint="cs"/>
                <w:sz w:val="26"/>
                <w:szCs w:val="26"/>
                <w:rtl/>
                <w:lang w:bidi="ar-SA"/>
              </w:rPr>
              <w:t>ی</w:t>
            </w:r>
            <w:r w:rsidRPr="00C02081">
              <w:rPr>
                <w:rFonts w:cs="B Nazanin"/>
                <w:sz w:val="26"/>
                <w:szCs w:val="26"/>
                <w:rtl/>
                <w:lang w:bidi="ar-SA"/>
              </w:rPr>
              <w:t xml:space="preserve"> امکان تقو</w:t>
            </w:r>
            <w:r w:rsidRPr="00C02081">
              <w:rPr>
                <w:rFonts w:cs="B Nazanin" w:hint="cs"/>
                <w:sz w:val="26"/>
                <w:szCs w:val="26"/>
                <w:rtl/>
                <w:lang w:bidi="ar-SA"/>
              </w:rPr>
              <w:t>ی</w:t>
            </w:r>
            <w:r w:rsidRPr="00C02081">
              <w:rPr>
                <w:rFonts w:cs="B Nazanin" w:hint="eastAsia"/>
                <w:sz w:val="26"/>
                <w:szCs w:val="26"/>
                <w:rtl/>
                <w:lang w:bidi="ar-SA"/>
              </w:rPr>
              <w:t>ت</w:t>
            </w:r>
            <w:r w:rsidRPr="00C02081">
              <w:rPr>
                <w:rFonts w:cs="B Nazanin"/>
                <w:sz w:val="26"/>
                <w:szCs w:val="26"/>
                <w:rtl/>
                <w:lang w:bidi="ar-SA"/>
              </w:rPr>
              <w:t xml:space="preserve"> ضمانت‌ها</w:t>
            </w:r>
            <w:r w:rsidRPr="00C02081">
              <w:rPr>
                <w:rFonts w:cs="B Nazanin" w:hint="cs"/>
                <w:sz w:val="26"/>
                <w:szCs w:val="26"/>
                <w:rtl/>
                <w:lang w:bidi="ar-SA"/>
              </w:rPr>
              <w:t>ی</w:t>
            </w:r>
            <w:r w:rsidRPr="00C02081">
              <w:rPr>
                <w:rFonts w:cs="B Nazanin"/>
                <w:sz w:val="26"/>
                <w:szCs w:val="26"/>
                <w:rtl/>
                <w:lang w:bidi="ar-SA"/>
              </w:rPr>
              <w:t xml:space="preserve"> اجرا</w:t>
            </w:r>
            <w:r w:rsidRPr="00C02081">
              <w:rPr>
                <w:rFonts w:cs="B Nazanin" w:hint="cs"/>
                <w:sz w:val="26"/>
                <w:szCs w:val="26"/>
                <w:rtl/>
                <w:lang w:bidi="ar-SA"/>
              </w:rPr>
              <w:t>یی</w:t>
            </w:r>
            <w:r w:rsidRPr="00C02081">
              <w:rPr>
                <w:rFonts w:cs="B Nazanin"/>
                <w:sz w:val="26"/>
                <w:szCs w:val="26"/>
                <w:rtl/>
                <w:lang w:bidi="ar-SA"/>
              </w:rPr>
              <w:t xml:space="preserve"> و جرم‌انگار</w:t>
            </w:r>
            <w:r w:rsidRPr="00C02081">
              <w:rPr>
                <w:rFonts w:cs="B Nazanin" w:hint="cs"/>
                <w:sz w:val="26"/>
                <w:szCs w:val="26"/>
                <w:rtl/>
                <w:lang w:bidi="ar-SA"/>
              </w:rPr>
              <w:t>ی</w:t>
            </w:r>
            <w:r w:rsidRPr="00C02081">
              <w:rPr>
                <w:rFonts w:cs="B Nazanin"/>
                <w:sz w:val="26"/>
                <w:szCs w:val="26"/>
                <w:rtl/>
                <w:lang w:bidi="ar-SA"/>
              </w:rPr>
              <w:t xml:space="preserve"> رفتارها</w:t>
            </w:r>
            <w:r w:rsidRPr="00C02081">
              <w:rPr>
                <w:rFonts w:cs="B Nazanin" w:hint="cs"/>
                <w:sz w:val="26"/>
                <w:szCs w:val="26"/>
                <w:rtl/>
                <w:lang w:bidi="ar-SA"/>
              </w:rPr>
              <w:t>ی</w:t>
            </w:r>
            <w:r w:rsidRPr="00C02081">
              <w:rPr>
                <w:rFonts w:cs="B Nazanin"/>
                <w:sz w:val="26"/>
                <w:szCs w:val="26"/>
                <w:rtl/>
                <w:lang w:bidi="ar-SA"/>
              </w:rPr>
              <w:t xml:space="preserve"> عمد</w:t>
            </w:r>
            <w:r w:rsidRPr="00C02081">
              <w:rPr>
                <w:rFonts w:cs="B Nazanin" w:hint="cs"/>
                <w:sz w:val="26"/>
                <w:szCs w:val="26"/>
                <w:rtl/>
                <w:lang w:bidi="ar-SA"/>
              </w:rPr>
              <w:t>ی</w:t>
            </w:r>
            <w:r w:rsidRPr="00C02081">
              <w:rPr>
                <w:rFonts w:cs="B Nazanin"/>
                <w:sz w:val="26"/>
                <w:szCs w:val="26"/>
                <w:rtl/>
                <w:lang w:bidi="ar-SA"/>
              </w:rPr>
              <w:t>.</w:t>
            </w:r>
          </w:p>
          <w:p w14:paraId="367C51EB"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hint="eastAsia"/>
                <w:sz w:val="26"/>
                <w:szCs w:val="26"/>
                <w:rtl/>
                <w:lang w:bidi="ar-SA"/>
              </w:rPr>
              <w:t>بررس</w:t>
            </w:r>
            <w:r w:rsidRPr="00C02081">
              <w:rPr>
                <w:rFonts w:cs="B Nazanin" w:hint="cs"/>
                <w:sz w:val="26"/>
                <w:szCs w:val="26"/>
                <w:rtl/>
                <w:lang w:bidi="ar-SA"/>
              </w:rPr>
              <w:t>ی</w:t>
            </w:r>
            <w:r w:rsidRPr="00C02081">
              <w:rPr>
                <w:rFonts w:cs="B Nazanin"/>
                <w:sz w:val="26"/>
                <w:szCs w:val="26"/>
                <w:rtl/>
                <w:lang w:bidi="ar-SA"/>
              </w:rPr>
              <w:t xml:space="preserve"> مبان</w:t>
            </w:r>
            <w:r w:rsidRPr="00C02081">
              <w:rPr>
                <w:rFonts w:cs="B Nazanin" w:hint="cs"/>
                <w:sz w:val="26"/>
                <w:szCs w:val="26"/>
                <w:rtl/>
                <w:lang w:bidi="ar-SA"/>
              </w:rPr>
              <w:t>ی</w:t>
            </w:r>
            <w:r w:rsidRPr="00C02081">
              <w:rPr>
                <w:rFonts w:cs="B Nazanin"/>
                <w:sz w:val="26"/>
                <w:szCs w:val="26"/>
                <w:rtl/>
                <w:lang w:bidi="ar-SA"/>
              </w:rPr>
              <w:t xml:space="preserve"> حقوق</w:t>
            </w:r>
            <w:r w:rsidRPr="00C02081">
              <w:rPr>
                <w:rFonts w:cs="B Nazanin" w:hint="cs"/>
                <w:sz w:val="26"/>
                <w:szCs w:val="26"/>
                <w:rtl/>
                <w:lang w:bidi="ar-SA"/>
              </w:rPr>
              <w:t>ی</w:t>
            </w:r>
            <w:r w:rsidRPr="00C02081">
              <w:rPr>
                <w:rFonts w:cs="B Nazanin"/>
                <w:sz w:val="26"/>
                <w:szCs w:val="26"/>
                <w:rtl/>
                <w:lang w:bidi="ar-SA"/>
              </w:rPr>
              <w:t xml:space="preserve"> تغ</w:t>
            </w:r>
            <w:r w:rsidRPr="00C02081">
              <w:rPr>
                <w:rFonts w:cs="B Nazanin" w:hint="cs"/>
                <w:sz w:val="26"/>
                <w:szCs w:val="26"/>
                <w:rtl/>
                <w:lang w:bidi="ar-SA"/>
              </w:rPr>
              <w:t>یی</w:t>
            </w:r>
            <w:r w:rsidRPr="00C02081">
              <w:rPr>
                <w:rFonts w:cs="B Nazanin" w:hint="eastAsia"/>
                <w:sz w:val="26"/>
                <w:szCs w:val="26"/>
                <w:rtl/>
                <w:lang w:bidi="ar-SA"/>
              </w:rPr>
              <w:t>ر</w:t>
            </w:r>
            <w:r w:rsidRPr="00C02081">
              <w:rPr>
                <w:rFonts w:cs="B Nazanin"/>
                <w:sz w:val="26"/>
                <w:szCs w:val="26"/>
                <w:rtl/>
                <w:lang w:bidi="ar-SA"/>
              </w:rPr>
              <w:t xml:space="preserve"> فرمول مستمر</w:t>
            </w:r>
            <w:r w:rsidRPr="00C02081">
              <w:rPr>
                <w:rFonts w:cs="B Nazanin" w:hint="cs"/>
                <w:sz w:val="26"/>
                <w:szCs w:val="26"/>
                <w:rtl/>
                <w:lang w:bidi="ar-SA"/>
              </w:rPr>
              <w:t>ی</w:t>
            </w:r>
            <w:r w:rsidRPr="00C02081">
              <w:rPr>
                <w:rFonts w:cs="B Nazanin"/>
                <w:sz w:val="26"/>
                <w:szCs w:val="26"/>
                <w:rtl/>
                <w:lang w:bidi="ar-SA"/>
              </w:rPr>
              <w:t>.</w:t>
            </w:r>
          </w:p>
          <w:p w14:paraId="5A5F76DE"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hint="eastAsia"/>
                <w:sz w:val="26"/>
                <w:szCs w:val="26"/>
                <w:rtl/>
                <w:lang w:bidi="ar-SA"/>
              </w:rPr>
              <w:t>تع</w:t>
            </w:r>
            <w:r w:rsidRPr="00C02081">
              <w:rPr>
                <w:rFonts w:cs="B Nazanin" w:hint="cs"/>
                <w:sz w:val="26"/>
                <w:szCs w:val="26"/>
                <w:rtl/>
                <w:lang w:bidi="ar-SA"/>
              </w:rPr>
              <w:t>یی</w:t>
            </w:r>
            <w:r w:rsidRPr="00C02081">
              <w:rPr>
                <w:rFonts w:cs="B Nazanin" w:hint="eastAsia"/>
                <w:sz w:val="26"/>
                <w:szCs w:val="26"/>
                <w:rtl/>
                <w:lang w:bidi="ar-SA"/>
              </w:rPr>
              <w:t>ن</w:t>
            </w:r>
            <w:r w:rsidRPr="00C02081">
              <w:rPr>
                <w:rFonts w:cs="B Nazanin"/>
                <w:sz w:val="26"/>
                <w:szCs w:val="26"/>
                <w:rtl/>
                <w:lang w:bidi="ar-SA"/>
              </w:rPr>
              <w:t xml:space="preserve"> وضع</w:t>
            </w:r>
            <w:r w:rsidRPr="00C02081">
              <w:rPr>
                <w:rFonts w:cs="B Nazanin" w:hint="cs"/>
                <w:sz w:val="26"/>
                <w:szCs w:val="26"/>
                <w:rtl/>
                <w:lang w:bidi="ar-SA"/>
              </w:rPr>
              <w:t>ی</w:t>
            </w:r>
            <w:r w:rsidRPr="00C02081">
              <w:rPr>
                <w:rFonts w:cs="B Nazanin" w:hint="eastAsia"/>
                <w:sz w:val="26"/>
                <w:szCs w:val="26"/>
                <w:rtl/>
                <w:lang w:bidi="ar-SA"/>
              </w:rPr>
              <w:t>ت</w:t>
            </w:r>
            <w:r w:rsidRPr="00C02081">
              <w:rPr>
                <w:rFonts w:cs="B Nazanin"/>
                <w:sz w:val="26"/>
                <w:szCs w:val="26"/>
                <w:rtl/>
                <w:lang w:bidi="ar-SA"/>
              </w:rPr>
              <w:t xml:space="preserve"> سوابق و حقوق ب</w:t>
            </w:r>
            <w:r w:rsidRPr="00C02081">
              <w:rPr>
                <w:rFonts w:cs="B Nazanin" w:hint="cs"/>
                <w:sz w:val="26"/>
                <w:szCs w:val="26"/>
                <w:rtl/>
                <w:lang w:bidi="ar-SA"/>
              </w:rPr>
              <w:t>ی</w:t>
            </w:r>
            <w:r w:rsidRPr="00C02081">
              <w:rPr>
                <w:rFonts w:cs="B Nazanin" w:hint="eastAsia"/>
                <w:sz w:val="26"/>
                <w:szCs w:val="26"/>
                <w:rtl/>
                <w:lang w:bidi="ar-SA"/>
              </w:rPr>
              <w:t>مه‌شدگان</w:t>
            </w:r>
            <w:r w:rsidRPr="00C02081">
              <w:rPr>
                <w:rFonts w:cs="B Nazanin"/>
                <w:sz w:val="26"/>
                <w:szCs w:val="26"/>
                <w:rtl/>
                <w:lang w:bidi="ar-SA"/>
              </w:rPr>
              <w:t xml:space="preserve"> موجود.</w:t>
            </w:r>
          </w:p>
          <w:p w14:paraId="1B5FFBF7"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hint="eastAsia"/>
                <w:sz w:val="26"/>
                <w:szCs w:val="26"/>
                <w:rtl/>
                <w:lang w:bidi="ar-SA"/>
              </w:rPr>
              <w:t>طراح</w:t>
            </w:r>
            <w:r w:rsidRPr="00C02081">
              <w:rPr>
                <w:rFonts w:cs="B Nazanin" w:hint="cs"/>
                <w:sz w:val="26"/>
                <w:szCs w:val="26"/>
                <w:rtl/>
                <w:lang w:bidi="ar-SA"/>
              </w:rPr>
              <w:t>ی</w:t>
            </w:r>
            <w:r w:rsidRPr="00C02081">
              <w:rPr>
                <w:rFonts w:cs="B Nazanin"/>
                <w:sz w:val="26"/>
                <w:szCs w:val="26"/>
                <w:rtl/>
                <w:lang w:bidi="ar-SA"/>
              </w:rPr>
              <w:t xml:space="preserve"> مقررات گذار از فرمول موجود به فرمول جد</w:t>
            </w:r>
            <w:r w:rsidRPr="00C02081">
              <w:rPr>
                <w:rFonts w:cs="B Nazanin" w:hint="cs"/>
                <w:sz w:val="26"/>
                <w:szCs w:val="26"/>
                <w:rtl/>
                <w:lang w:bidi="ar-SA"/>
              </w:rPr>
              <w:t>ی</w:t>
            </w:r>
            <w:r w:rsidRPr="00C02081">
              <w:rPr>
                <w:rFonts w:cs="B Nazanin" w:hint="eastAsia"/>
                <w:sz w:val="26"/>
                <w:szCs w:val="26"/>
                <w:rtl/>
                <w:lang w:bidi="ar-SA"/>
              </w:rPr>
              <w:t>د</w:t>
            </w:r>
            <w:r w:rsidRPr="00C02081">
              <w:rPr>
                <w:rFonts w:cs="B Nazanin"/>
                <w:sz w:val="26"/>
                <w:szCs w:val="26"/>
                <w:rtl/>
                <w:lang w:bidi="ar-SA"/>
              </w:rPr>
              <w:t>.</w:t>
            </w:r>
          </w:p>
          <w:p w14:paraId="4C51F9FD"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hint="eastAsia"/>
                <w:sz w:val="26"/>
                <w:szCs w:val="26"/>
                <w:rtl/>
                <w:lang w:bidi="ar-SA"/>
              </w:rPr>
              <w:lastRenderedPageBreak/>
              <w:t>بررس</w:t>
            </w:r>
            <w:r w:rsidRPr="00C02081">
              <w:rPr>
                <w:rFonts w:cs="B Nazanin" w:hint="cs"/>
                <w:sz w:val="26"/>
                <w:szCs w:val="26"/>
                <w:rtl/>
                <w:lang w:bidi="ar-SA"/>
              </w:rPr>
              <w:t>ی</w:t>
            </w:r>
            <w:r w:rsidRPr="00C02081">
              <w:rPr>
                <w:rFonts w:cs="B Nazanin"/>
                <w:sz w:val="26"/>
                <w:szCs w:val="26"/>
                <w:rtl/>
                <w:lang w:bidi="ar-SA"/>
              </w:rPr>
              <w:t xml:space="preserve"> الزامات قانون</w:t>
            </w:r>
            <w:r w:rsidRPr="00C02081">
              <w:rPr>
                <w:rFonts w:cs="B Nazanin" w:hint="cs"/>
                <w:sz w:val="26"/>
                <w:szCs w:val="26"/>
                <w:rtl/>
                <w:lang w:bidi="ar-SA"/>
              </w:rPr>
              <w:t>ی</w:t>
            </w:r>
            <w:r w:rsidRPr="00C02081">
              <w:rPr>
                <w:rFonts w:cs="B Nazanin"/>
                <w:sz w:val="26"/>
                <w:szCs w:val="26"/>
                <w:rtl/>
                <w:lang w:bidi="ar-SA"/>
              </w:rPr>
              <w:t xml:space="preserve"> استفاده از تمام </w:t>
            </w:r>
            <w:r w:rsidRPr="00C02081">
              <w:rPr>
                <w:rFonts w:cs="B Nazanin" w:hint="cs"/>
                <w:sz w:val="26"/>
                <w:szCs w:val="26"/>
                <w:rtl/>
                <w:lang w:bidi="ar-SA"/>
              </w:rPr>
              <w:t>ی</w:t>
            </w:r>
            <w:r w:rsidRPr="00C02081">
              <w:rPr>
                <w:rFonts w:cs="B Nazanin" w:hint="eastAsia"/>
                <w:sz w:val="26"/>
                <w:szCs w:val="26"/>
                <w:rtl/>
                <w:lang w:bidi="ar-SA"/>
              </w:rPr>
              <w:t>ا</w:t>
            </w:r>
            <w:r w:rsidRPr="00C02081">
              <w:rPr>
                <w:rFonts w:cs="B Nazanin"/>
                <w:sz w:val="26"/>
                <w:szCs w:val="26"/>
                <w:rtl/>
                <w:lang w:bidi="ar-SA"/>
              </w:rPr>
              <w:t xml:space="preserve"> بخش</w:t>
            </w:r>
            <w:r w:rsidRPr="00C02081">
              <w:rPr>
                <w:rFonts w:cs="B Nazanin" w:hint="cs"/>
                <w:sz w:val="26"/>
                <w:szCs w:val="26"/>
                <w:rtl/>
                <w:lang w:bidi="ar-SA"/>
              </w:rPr>
              <w:t>ی</w:t>
            </w:r>
            <w:r w:rsidRPr="00C02081">
              <w:rPr>
                <w:rFonts w:cs="B Nazanin"/>
                <w:sz w:val="26"/>
                <w:szCs w:val="26"/>
                <w:rtl/>
                <w:lang w:bidi="ar-SA"/>
              </w:rPr>
              <w:t xml:space="preserve"> از سنوات ب</w:t>
            </w:r>
            <w:r w:rsidRPr="00C02081">
              <w:rPr>
                <w:rFonts w:cs="B Nazanin" w:hint="cs"/>
                <w:sz w:val="26"/>
                <w:szCs w:val="26"/>
                <w:rtl/>
                <w:lang w:bidi="ar-SA"/>
              </w:rPr>
              <w:t>ی</w:t>
            </w:r>
            <w:r w:rsidRPr="00C02081">
              <w:rPr>
                <w:rFonts w:cs="B Nazanin" w:hint="eastAsia"/>
                <w:sz w:val="26"/>
                <w:szCs w:val="26"/>
                <w:rtl/>
                <w:lang w:bidi="ar-SA"/>
              </w:rPr>
              <w:t>مه‌پرداز</w:t>
            </w:r>
            <w:r w:rsidRPr="00C02081">
              <w:rPr>
                <w:rFonts w:cs="B Nazanin" w:hint="cs"/>
                <w:sz w:val="26"/>
                <w:szCs w:val="26"/>
                <w:rtl/>
                <w:lang w:bidi="ar-SA"/>
              </w:rPr>
              <w:t>ی</w:t>
            </w:r>
            <w:r w:rsidRPr="00C02081">
              <w:rPr>
                <w:rFonts w:cs="B Nazanin"/>
                <w:sz w:val="26"/>
                <w:szCs w:val="26"/>
                <w:rtl/>
                <w:lang w:bidi="ar-SA"/>
              </w:rPr>
              <w:t>.</w:t>
            </w:r>
          </w:p>
          <w:p w14:paraId="7FF02EC8"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hint="eastAsia"/>
                <w:sz w:val="26"/>
                <w:szCs w:val="26"/>
                <w:rtl/>
                <w:lang w:bidi="ar-SA"/>
              </w:rPr>
              <w:t>تع</w:t>
            </w:r>
            <w:r w:rsidRPr="00C02081">
              <w:rPr>
                <w:rFonts w:cs="B Nazanin" w:hint="cs"/>
                <w:sz w:val="26"/>
                <w:szCs w:val="26"/>
                <w:rtl/>
                <w:lang w:bidi="ar-SA"/>
              </w:rPr>
              <w:t>یی</w:t>
            </w:r>
            <w:r w:rsidRPr="00C02081">
              <w:rPr>
                <w:rFonts w:cs="B Nazanin" w:hint="eastAsia"/>
                <w:sz w:val="26"/>
                <w:szCs w:val="26"/>
                <w:rtl/>
                <w:lang w:bidi="ar-SA"/>
              </w:rPr>
              <w:t>ن</w:t>
            </w:r>
            <w:r w:rsidRPr="00C02081">
              <w:rPr>
                <w:rFonts w:cs="B Nazanin"/>
                <w:sz w:val="26"/>
                <w:szCs w:val="26"/>
                <w:rtl/>
                <w:lang w:bidi="ar-SA"/>
              </w:rPr>
              <w:t xml:space="preserve"> جا</w:t>
            </w:r>
            <w:r w:rsidRPr="00C02081">
              <w:rPr>
                <w:rFonts w:cs="B Nazanin" w:hint="cs"/>
                <w:sz w:val="26"/>
                <w:szCs w:val="26"/>
                <w:rtl/>
                <w:lang w:bidi="ar-SA"/>
              </w:rPr>
              <w:t>ی</w:t>
            </w:r>
            <w:r w:rsidRPr="00C02081">
              <w:rPr>
                <w:rFonts w:cs="B Nazanin" w:hint="eastAsia"/>
                <w:sz w:val="26"/>
                <w:szCs w:val="26"/>
                <w:rtl/>
                <w:lang w:bidi="ar-SA"/>
              </w:rPr>
              <w:t>گاه</w:t>
            </w:r>
            <w:r w:rsidRPr="00C02081">
              <w:rPr>
                <w:rFonts w:cs="B Nazanin"/>
                <w:sz w:val="26"/>
                <w:szCs w:val="26"/>
                <w:rtl/>
                <w:lang w:bidi="ar-SA"/>
              </w:rPr>
              <w:t xml:space="preserve"> ضرا</w:t>
            </w:r>
            <w:r w:rsidRPr="00C02081">
              <w:rPr>
                <w:rFonts w:cs="B Nazanin" w:hint="cs"/>
                <w:sz w:val="26"/>
                <w:szCs w:val="26"/>
                <w:rtl/>
                <w:lang w:bidi="ar-SA"/>
              </w:rPr>
              <w:t>ی</w:t>
            </w:r>
            <w:r w:rsidRPr="00C02081">
              <w:rPr>
                <w:rFonts w:cs="B Nazanin" w:hint="eastAsia"/>
                <w:sz w:val="26"/>
                <w:szCs w:val="26"/>
                <w:rtl/>
                <w:lang w:bidi="ar-SA"/>
              </w:rPr>
              <w:t>ب</w:t>
            </w:r>
            <w:r w:rsidRPr="00C02081">
              <w:rPr>
                <w:rFonts w:cs="B Nazanin"/>
                <w:sz w:val="26"/>
                <w:szCs w:val="26"/>
                <w:rtl/>
                <w:lang w:bidi="ar-SA"/>
              </w:rPr>
              <w:t xml:space="preserve"> </w:t>
            </w:r>
            <w:r w:rsidRPr="00C02081">
              <w:rPr>
                <w:rFonts w:cs="B Nazanin" w:hint="cs"/>
                <w:sz w:val="26"/>
                <w:szCs w:val="26"/>
                <w:rtl/>
                <w:lang w:bidi="ar-SA"/>
              </w:rPr>
              <w:t>ی</w:t>
            </w:r>
            <w:r w:rsidRPr="00C02081">
              <w:rPr>
                <w:rFonts w:cs="B Nazanin" w:hint="eastAsia"/>
                <w:sz w:val="26"/>
                <w:szCs w:val="26"/>
                <w:rtl/>
                <w:lang w:bidi="ar-SA"/>
              </w:rPr>
              <w:t>ا</w:t>
            </w:r>
            <w:r w:rsidRPr="00C02081">
              <w:rPr>
                <w:rFonts w:cs="B Nazanin"/>
                <w:sz w:val="26"/>
                <w:szCs w:val="26"/>
                <w:rtl/>
                <w:lang w:bidi="ar-SA"/>
              </w:rPr>
              <w:t xml:space="preserve"> سنجه‌ها</w:t>
            </w:r>
            <w:r w:rsidRPr="00C02081">
              <w:rPr>
                <w:rFonts w:cs="B Nazanin" w:hint="cs"/>
                <w:sz w:val="26"/>
                <w:szCs w:val="26"/>
                <w:rtl/>
                <w:lang w:bidi="ar-SA"/>
              </w:rPr>
              <w:t>ی</w:t>
            </w:r>
            <w:r w:rsidRPr="00C02081">
              <w:rPr>
                <w:rFonts w:cs="B Nazanin"/>
                <w:sz w:val="26"/>
                <w:szCs w:val="26"/>
                <w:rtl/>
                <w:lang w:bidi="ar-SA"/>
              </w:rPr>
              <w:t xml:space="preserve"> مزد</w:t>
            </w:r>
            <w:r w:rsidRPr="00C02081">
              <w:rPr>
                <w:rFonts w:cs="B Nazanin" w:hint="cs"/>
                <w:sz w:val="26"/>
                <w:szCs w:val="26"/>
                <w:rtl/>
                <w:lang w:bidi="ar-SA"/>
              </w:rPr>
              <w:t>ی</w:t>
            </w:r>
            <w:r w:rsidRPr="00C02081">
              <w:rPr>
                <w:rFonts w:cs="B Nazanin"/>
                <w:sz w:val="26"/>
                <w:szCs w:val="26"/>
                <w:rtl/>
                <w:lang w:bidi="ar-SA"/>
              </w:rPr>
              <w:t xml:space="preserve"> در مقررات.</w:t>
            </w:r>
          </w:p>
          <w:p w14:paraId="3C3FA09F" w14:textId="77777777" w:rsidR="00C02081" w:rsidRPr="00C02081" w:rsidRDefault="00C02081" w:rsidP="00C02081">
            <w:pPr>
              <w:pStyle w:val="ListParagraph"/>
              <w:numPr>
                <w:ilvl w:val="3"/>
                <w:numId w:val="38"/>
              </w:numPr>
              <w:spacing w:line="276" w:lineRule="auto"/>
              <w:ind w:left="895"/>
              <w:rPr>
                <w:rFonts w:cs="B Nazanin"/>
                <w:sz w:val="26"/>
                <w:szCs w:val="26"/>
                <w:lang w:bidi="ar-SA"/>
              </w:rPr>
            </w:pPr>
            <w:r w:rsidRPr="00C02081">
              <w:rPr>
                <w:rFonts w:cs="B Nazanin" w:hint="eastAsia"/>
                <w:sz w:val="26"/>
                <w:szCs w:val="26"/>
                <w:rtl/>
                <w:lang w:bidi="ar-SA"/>
              </w:rPr>
              <w:t>تدو</w:t>
            </w:r>
            <w:r w:rsidRPr="00C02081">
              <w:rPr>
                <w:rFonts w:cs="B Nazanin" w:hint="cs"/>
                <w:sz w:val="26"/>
                <w:szCs w:val="26"/>
                <w:rtl/>
                <w:lang w:bidi="ar-SA"/>
              </w:rPr>
              <w:t>ی</w:t>
            </w:r>
            <w:r w:rsidRPr="00C02081">
              <w:rPr>
                <w:rFonts w:cs="B Nazanin" w:hint="eastAsia"/>
                <w:sz w:val="26"/>
                <w:szCs w:val="26"/>
                <w:rtl/>
                <w:lang w:bidi="ar-SA"/>
              </w:rPr>
              <w:t>ن</w:t>
            </w:r>
            <w:r w:rsidRPr="00C02081">
              <w:rPr>
                <w:rFonts w:cs="B Nazanin"/>
                <w:sz w:val="26"/>
                <w:szCs w:val="26"/>
                <w:rtl/>
                <w:lang w:bidi="ar-SA"/>
              </w:rPr>
              <w:t xml:space="preserve"> متن پ</w:t>
            </w:r>
            <w:r w:rsidRPr="00C02081">
              <w:rPr>
                <w:rFonts w:cs="B Nazanin" w:hint="cs"/>
                <w:sz w:val="26"/>
                <w:szCs w:val="26"/>
                <w:rtl/>
                <w:lang w:bidi="ar-SA"/>
              </w:rPr>
              <w:t>ی</w:t>
            </w:r>
            <w:r w:rsidRPr="00C02081">
              <w:rPr>
                <w:rFonts w:cs="B Nazanin" w:hint="eastAsia"/>
                <w:sz w:val="26"/>
                <w:szCs w:val="26"/>
                <w:rtl/>
                <w:lang w:bidi="ar-SA"/>
              </w:rPr>
              <w:t>شنهاد</w:t>
            </w:r>
            <w:r w:rsidRPr="00C02081">
              <w:rPr>
                <w:rFonts w:cs="B Nazanin" w:hint="cs"/>
                <w:sz w:val="26"/>
                <w:szCs w:val="26"/>
                <w:rtl/>
                <w:lang w:bidi="ar-SA"/>
              </w:rPr>
              <w:t>ی</w:t>
            </w:r>
            <w:r w:rsidRPr="00C02081">
              <w:rPr>
                <w:rFonts w:cs="B Nazanin"/>
                <w:sz w:val="26"/>
                <w:szCs w:val="26"/>
                <w:rtl/>
                <w:lang w:bidi="ar-SA"/>
              </w:rPr>
              <w:t xml:space="preserve"> اصلاح مواد قانون.</w:t>
            </w:r>
          </w:p>
          <w:p w14:paraId="5069AB0B" w14:textId="7001D83D" w:rsidR="000447ED" w:rsidRPr="00CD0030" w:rsidRDefault="00C02081" w:rsidP="00C02081">
            <w:pPr>
              <w:pStyle w:val="ListParagraph"/>
              <w:numPr>
                <w:ilvl w:val="3"/>
                <w:numId w:val="38"/>
              </w:numPr>
              <w:spacing w:line="276" w:lineRule="auto"/>
              <w:ind w:left="895"/>
              <w:rPr>
                <w:rFonts w:cs="B Nazanin"/>
                <w:sz w:val="26"/>
                <w:szCs w:val="26"/>
                <w:rtl/>
                <w:lang w:bidi="ar-SA"/>
              </w:rPr>
            </w:pPr>
            <w:r w:rsidRPr="00C02081">
              <w:rPr>
                <w:rFonts w:cs="B Nazanin" w:hint="eastAsia"/>
                <w:sz w:val="26"/>
                <w:szCs w:val="26"/>
                <w:rtl/>
                <w:lang w:bidi="ar-SA"/>
              </w:rPr>
              <w:t>شناسا</w:t>
            </w:r>
            <w:r w:rsidRPr="00C02081">
              <w:rPr>
                <w:rFonts w:cs="B Nazanin" w:hint="cs"/>
                <w:sz w:val="26"/>
                <w:szCs w:val="26"/>
                <w:rtl/>
                <w:lang w:bidi="ar-SA"/>
              </w:rPr>
              <w:t>یی</w:t>
            </w:r>
            <w:r w:rsidRPr="00C02081">
              <w:rPr>
                <w:rFonts w:cs="B Nazanin"/>
                <w:sz w:val="26"/>
                <w:szCs w:val="26"/>
                <w:rtl/>
                <w:lang w:bidi="ar-SA"/>
              </w:rPr>
              <w:t xml:space="preserve"> آ</w:t>
            </w:r>
            <w:r w:rsidRPr="00C02081">
              <w:rPr>
                <w:rFonts w:cs="B Nazanin" w:hint="cs"/>
                <w:sz w:val="26"/>
                <w:szCs w:val="26"/>
                <w:rtl/>
                <w:lang w:bidi="ar-SA"/>
              </w:rPr>
              <w:t>یی</w:t>
            </w:r>
            <w:r w:rsidRPr="00C02081">
              <w:rPr>
                <w:rFonts w:cs="B Nazanin" w:hint="eastAsia"/>
                <w:sz w:val="26"/>
                <w:szCs w:val="26"/>
                <w:rtl/>
                <w:lang w:bidi="ar-SA"/>
              </w:rPr>
              <w:t>ن‌نامه‌ها</w:t>
            </w:r>
            <w:r w:rsidRPr="00C02081">
              <w:rPr>
                <w:rFonts w:cs="B Nazanin"/>
                <w:sz w:val="26"/>
                <w:szCs w:val="26"/>
                <w:rtl/>
                <w:lang w:bidi="ar-SA"/>
              </w:rPr>
              <w:t xml:space="preserve"> و دستورالعمل‌ها</w:t>
            </w:r>
            <w:r w:rsidRPr="00C02081">
              <w:rPr>
                <w:rFonts w:cs="B Nazanin" w:hint="cs"/>
                <w:sz w:val="26"/>
                <w:szCs w:val="26"/>
                <w:rtl/>
                <w:lang w:bidi="ar-SA"/>
              </w:rPr>
              <w:t>ی</w:t>
            </w:r>
            <w:r w:rsidRPr="00C02081">
              <w:rPr>
                <w:rFonts w:cs="B Nazanin"/>
                <w:sz w:val="26"/>
                <w:szCs w:val="26"/>
                <w:rtl/>
                <w:lang w:bidi="ar-SA"/>
              </w:rPr>
              <w:t xml:space="preserve"> ن</w:t>
            </w:r>
            <w:r w:rsidRPr="00C02081">
              <w:rPr>
                <w:rFonts w:cs="B Nazanin" w:hint="cs"/>
                <w:sz w:val="26"/>
                <w:szCs w:val="26"/>
                <w:rtl/>
                <w:lang w:bidi="ar-SA"/>
              </w:rPr>
              <w:t>ی</w:t>
            </w:r>
            <w:r w:rsidRPr="00C02081">
              <w:rPr>
                <w:rFonts w:cs="B Nazanin" w:hint="eastAsia"/>
                <w:sz w:val="26"/>
                <w:szCs w:val="26"/>
                <w:rtl/>
                <w:lang w:bidi="ar-SA"/>
              </w:rPr>
              <w:t>ازمند</w:t>
            </w:r>
            <w:r w:rsidRPr="00C02081">
              <w:rPr>
                <w:rFonts w:cs="B Nazanin"/>
                <w:sz w:val="26"/>
                <w:szCs w:val="26"/>
                <w:rtl/>
                <w:lang w:bidi="ar-SA"/>
              </w:rPr>
              <w:t xml:space="preserve"> اصلاح.</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lastRenderedPageBreak/>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249EC959" w14:textId="77777777" w:rsidR="00041826" w:rsidRPr="00041826" w:rsidRDefault="00041826" w:rsidP="00041826">
            <w:pPr>
              <w:pStyle w:val="ListParagraph"/>
              <w:numPr>
                <w:ilvl w:val="3"/>
                <w:numId w:val="39"/>
              </w:numPr>
              <w:ind w:left="753"/>
              <w:rPr>
                <w:rFonts w:cs="B Nazanin"/>
                <w:sz w:val="26"/>
                <w:szCs w:val="26"/>
                <w:lang w:bidi="ar-SA"/>
              </w:rPr>
            </w:pPr>
            <w:r w:rsidRPr="00041826">
              <w:rPr>
                <w:rFonts w:cs="B Nazanin"/>
                <w:sz w:val="26"/>
                <w:szCs w:val="26"/>
                <w:rtl/>
                <w:lang w:bidi="ar-SA"/>
              </w:rPr>
              <w:t>استفاده در تدو</w:t>
            </w:r>
            <w:r w:rsidRPr="00041826">
              <w:rPr>
                <w:rFonts w:cs="B Nazanin" w:hint="cs"/>
                <w:sz w:val="26"/>
                <w:szCs w:val="26"/>
                <w:rtl/>
                <w:lang w:bidi="ar-SA"/>
              </w:rPr>
              <w:t>ی</w:t>
            </w:r>
            <w:r w:rsidRPr="00041826">
              <w:rPr>
                <w:rFonts w:cs="B Nazanin" w:hint="eastAsia"/>
                <w:sz w:val="26"/>
                <w:szCs w:val="26"/>
                <w:rtl/>
                <w:lang w:bidi="ar-SA"/>
              </w:rPr>
              <w:t>ن</w:t>
            </w:r>
            <w:r w:rsidRPr="00041826">
              <w:rPr>
                <w:rFonts w:cs="B Nazanin"/>
                <w:sz w:val="26"/>
                <w:szCs w:val="26"/>
                <w:rtl/>
                <w:lang w:bidi="ar-SA"/>
              </w:rPr>
              <w:t xml:space="preserve"> پ</w:t>
            </w:r>
            <w:r w:rsidRPr="00041826">
              <w:rPr>
                <w:rFonts w:cs="B Nazanin" w:hint="cs"/>
                <w:sz w:val="26"/>
                <w:szCs w:val="26"/>
                <w:rtl/>
                <w:lang w:bidi="ar-SA"/>
              </w:rPr>
              <w:t>ی</w:t>
            </w:r>
            <w:r w:rsidRPr="00041826">
              <w:rPr>
                <w:rFonts w:cs="B Nazanin" w:hint="eastAsia"/>
                <w:sz w:val="26"/>
                <w:szCs w:val="26"/>
                <w:rtl/>
                <w:lang w:bidi="ar-SA"/>
              </w:rPr>
              <w:t>شنهاد</w:t>
            </w:r>
            <w:r w:rsidRPr="00041826">
              <w:rPr>
                <w:rFonts w:cs="B Nazanin"/>
                <w:sz w:val="26"/>
                <w:szCs w:val="26"/>
                <w:rtl/>
                <w:lang w:bidi="ar-SA"/>
              </w:rPr>
              <w:t xml:space="preserve"> اصلاح قانون تأم</w:t>
            </w:r>
            <w:r w:rsidRPr="00041826">
              <w:rPr>
                <w:rFonts w:cs="B Nazanin" w:hint="cs"/>
                <w:sz w:val="26"/>
                <w:szCs w:val="26"/>
                <w:rtl/>
                <w:lang w:bidi="ar-SA"/>
              </w:rPr>
              <w:t>ی</w:t>
            </w:r>
            <w:r w:rsidRPr="00041826">
              <w:rPr>
                <w:rFonts w:cs="B Nazanin" w:hint="eastAsia"/>
                <w:sz w:val="26"/>
                <w:szCs w:val="26"/>
                <w:rtl/>
                <w:lang w:bidi="ar-SA"/>
              </w:rPr>
              <w:t>ن</w:t>
            </w:r>
            <w:r w:rsidRPr="00041826">
              <w:rPr>
                <w:rFonts w:cs="B Nazanin"/>
                <w:sz w:val="26"/>
                <w:szCs w:val="26"/>
                <w:rtl/>
                <w:lang w:bidi="ar-SA"/>
              </w:rPr>
              <w:t xml:space="preserve"> اجتماع</w:t>
            </w:r>
            <w:r w:rsidRPr="00041826">
              <w:rPr>
                <w:rFonts w:cs="B Nazanin" w:hint="cs"/>
                <w:sz w:val="26"/>
                <w:szCs w:val="26"/>
                <w:rtl/>
                <w:lang w:bidi="ar-SA"/>
              </w:rPr>
              <w:t>ی</w:t>
            </w:r>
            <w:r w:rsidRPr="00041826">
              <w:rPr>
                <w:rFonts w:cs="B Nazanin"/>
                <w:sz w:val="26"/>
                <w:szCs w:val="26"/>
                <w:rtl/>
                <w:lang w:bidi="ar-SA"/>
              </w:rPr>
              <w:t>.</w:t>
            </w:r>
          </w:p>
          <w:p w14:paraId="47073ED5" w14:textId="77777777" w:rsidR="00041826" w:rsidRPr="00041826" w:rsidRDefault="00041826" w:rsidP="00041826">
            <w:pPr>
              <w:pStyle w:val="ListParagraph"/>
              <w:numPr>
                <w:ilvl w:val="3"/>
                <w:numId w:val="39"/>
              </w:numPr>
              <w:ind w:left="753"/>
              <w:rPr>
                <w:rFonts w:cs="B Nazanin"/>
                <w:sz w:val="26"/>
                <w:szCs w:val="26"/>
                <w:lang w:bidi="ar-SA"/>
              </w:rPr>
            </w:pPr>
            <w:r w:rsidRPr="00041826">
              <w:rPr>
                <w:rFonts w:cs="B Nazanin" w:hint="eastAsia"/>
                <w:sz w:val="26"/>
                <w:szCs w:val="26"/>
                <w:rtl/>
                <w:lang w:bidi="ar-SA"/>
              </w:rPr>
              <w:t>استفاده</w:t>
            </w:r>
            <w:r w:rsidRPr="00041826">
              <w:rPr>
                <w:rFonts w:cs="B Nazanin"/>
                <w:sz w:val="26"/>
                <w:szCs w:val="26"/>
                <w:rtl/>
                <w:lang w:bidi="ar-SA"/>
              </w:rPr>
              <w:t xml:space="preserve"> در تعامل با وزارت تعاون، کار و رفاه اجتماع</w:t>
            </w:r>
            <w:r w:rsidRPr="00041826">
              <w:rPr>
                <w:rFonts w:cs="B Nazanin" w:hint="cs"/>
                <w:sz w:val="26"/>
                <w:szCs w:val="26"/>
                <w:rtl/>
                <w:lang w:bidi="ar-SA"/>
              </w:rPr>
              <w:t>ی</w:t>
            </w:r>
            <w:r w:rsidRPr="00041826">
              <w:rPr>
                <w:rFonts w:cs="B Nazanin"/>
                <w:sz w:val="26"/>
                <w:szCs w:val="26"/>
                <w:rtl/>
                <w:lang w:bidi="ar-SA"/>
              </w:rPr>
              <w:t xml:space="preserve"> و مراجع قانون‌گذار</w:t>
            </w:r>
            <w:r w:rsidRPr="00041826">
              <w:rPr>
                <w:rFonts w:cs="B Nazanin" w:hint="cs"/>
                <w:sz w:val="26"/>
                <w:szCs w:val="26"/>
                <w:rtl/>
                <w:lang w:bidi="ar-SA"/>
              </w:rPr>
              <w:t>ی</w:t>
            </w:r>
            <w:r w:rsidRPr="00041826">
              <w:rPr>
                <w:rFonts w:cs="B Nazanin"/>
                <w:sz w:val="26"/>
                <w:szCs w:val="26"/>
                <w:rtl/>
                <w:lang w:bidi="ar-SA"/>
              </w:rPr>
              <w:t>.</w:t>
            </w:r>
          </w:p>
          <w:p w14:paraId="7C0241A0" w14:textId="77777777" w:rsidR="00041826" w:rsidRPr="00041826" w:rsidRDefault="00041826" w:rsidP="00041826">
            <w:pPr>
              <w:pStyle w:val="ListParagraph"/>
              <w:numPr>
                <w:ilvl w:val="3"/>
                <w:numId w:val="39"/>
              </w:numPr>
              <w:ind w:left="753"/>
              <w:rPr>
                <w:rFonts w:cs="B Nazanin"/>
                <w:sz w:val="26"/>
                <w:szCs w:val="26"/>
                <w:lang w:bidi="ar-SA"/>
              </w:rPr>
            </w:pPr>
            <w:r w:rsidRPr="00041826">
              <w:rPr>
                <w:rFonts w:cs="B Nazanin" w:hint="eastAsia"/>
                <w:sz w:val="26"/>
                <w:szCs w:val="26"/>
                <w:rtl/>
                <w:lang w:bidi="ar-SA"/>
              </w:rPr>
              <w:t>ا</w:t>
            </w:r>
            <w:r w:rsidRPr="00041826">
              <w:rPr>
                <w:rFonts w:cs="B Nazanin" w:hint="cs"/>
                <w:sz w:val="26"/>
                <w:szCs w:val="26"/>
                <w:rtl/>
                <w:lang w:bidi="ar-SA"/>
              </w:rPr>
              <w:t>ی</w:t>
            </w:r>
            <w:r w:rsidRPr="00041826">
              <w:rPr>
                <w:rFonts w:cs="B Nazanin" w:hint="eastAsia"/>
                <w:sz w:val="26"/>
                <w:szCs w:val="26"/>
                <w:rtl/>
                <w:lang w:bidi="ar-SA"/>
              </w:rPr>
              <w:t>جاد</w:t>
            </w:r>
            <w:r w:rsidRPr="00041826">
              <w:rPr>
                <w:rFonts w:cs="B Nazanin"/>
                <w:sz w:val="26"/>
                <w:szCs w:val="26"/>
                <w:rtl/>
                <w:lang w:bidi="ar-SA"/>
              </w:rPr>
              <w:t xml:space="preserve"> پشتوانه حقوق</w:t>
            </w:r>
            <w:r w:rsidRPr="00041826">
              <w:rPr>
                <w:rFonts w:cs="B Nazanin" w:hint="cs"/>
                <w:sz w:val="26"/>
                <w:szCs w:val="26"/>
                <w:rtl/>
                <w:lang w:bidi="ar-SA"/>
              </w:rPr>
              <w:t>ی</w:t>
            </w:r>
            <w:r w:rsidRPr="00041826">
              <w:rPr>
                <w:rFonts w:cs="B Nazanin"/>
                <w:sz w:val="26"/>
                <w:szCs w:val="26"/>
                <w:rtl/>
                <w:lang w:bidi="ar-SA"/>
              </w:rPr>
              <w:t xml:space="preserve"> برا</w:t>
            </w:r>
            <w:r w:rsidRPr="00041826">
              <w:rPr>
                <w:rFonts w:cs="B Nazanin" w:hint="cs"/>
                <w:sz w:val="26"/>
                <w:szCs w:val="26"/>
                <w:rtl/>
                <w:lang w:bidi="ar-SA"/>
              </w:rPr>
              <w:t>ی</w:t>
            </w:r>
            <w:r w:rsidRPr="00041826">
              <w:rPr>
                <w:rFonts w:cs="B Nazanin"/>
                <w:sz w:val="26"/>
                <w:szCs w:val="26"/>
                <w:rtl/>
                <w:lang w:bidi="ar-SA"/>
              </w:rPr>
              <w:t xml:space="preserve"> اصلاح فرمول مستمر</w:t>
            </w:r>
            <w:r w:rsidRPr="00041826">
              <w:rPr>
                <w:rFonts w:cs="B Nazanin" w:hint="cs"/>
                <w:sz w:val="26"/>
                <w:szCs w:val="26"/>
                <w:rtl/>
                <w:lang w:bidi="ar-SA"/>
              </w:rPr>
              <w:t>ی</w:t>
            </w:r>
            <w:r w:rsidRPr="00041826">
              <w:rPr>
                <w:rFonts w:cs="B Nazanin"/>
                <w:sz w:val="26"/>
                <w:szCs w:val="26"/>
                <w:rtl/>
                <w:lang w:bidi="ar-SA"/>
              </w:rPr>
              <w:t>.</w:t>
            </w:r>
          </w:p>
          <w:p w14:paraId="7D9C8591" w14:textId="77777777" w:rsidR="00041826" w:rsidRPr="00041826" w:rsidRDefault="00041826" w:rsidP="00041826">
            <w:pPr>
              <w:pStyle w:val="ListParagraph"/>
              <w:numPr>
                <w:ilvl w:val="3"/>
                <w:numId w:val="39"/>
              </w:numPr>
              <w:ind w:left="753"/>
              <w:rPr>
                <w:rFonts w:cs="B Nazanin"/>
                <w:sz w:val="26"/>
                <w:szCs w:val="26"/>
                <w:lang w:bidi="ar-SA"/>
              </w:rPr>
            </w:pPr>
            <w:r w:rsidRPr="00041826">
              <w:rPr>
                <w:rFonts w:cs="B Nazanin" w:hint="eastAsia"/>
                <w:sz w:val="26"/>
                <w:szCs w:val="26"/>
                <w:rtl/>
                <w:lang w:bidi="ar-SA"/>
              </w:rPr>
              <w:t>تع</w:t>
            </w:r>
            <w:r w:rsidRPr="00041826">
              <w:rPr>
                <w:rFonts w:cs="B Nazanin" w:hint="cs"/>
                <w:sz w:val="26"/>
                <w:szCs w:val="26"/>
                <w:rtl/>
                <w:lang w:bidi="ar-SA"/>
              </w:rPr>
              <w:t>یی</w:t>
            </w:r>
            <w:r w:rsidRPr="00041826">
              <w:rPr>
                <w:rFonts w:cs="B Nazanin" w:hint="eastAsia"/>
                <w:sz w:val="26"/>
                <w:szCs w:val="26"/>
                <w:rtl/>
                <w:lang w:bidi="ar-SA"/>
              </w:rPr>
              <w:t>ن</w:t>
            </w:r>
            <w:r w:rsidRPr="00041826">
              <w:rPr>
                <w:rFonts w:cs="B Nazanin"/>
                <w:sz w:val="26"/>
                <w:szCs w:val="26"/>
                <w:rtl/>
                <w:lang w:bidi="ar-SA"/>
              </w:rPr>
              <w:t xml:space="preserve"> چارچوب قانون</w:t>
            </w:r>
            <w:r w:rsidRPr="00041826">
              <w:rPr>
                <w:rFonts w:cs="B Nazanin" w:hint="cs"/>
                <w:sz w:val="26"/>
                <w:szCs w:val="26"/>
                <w:rtl/>
                <w:lang w:bidi="ar-SA"/>
              </w:rPr>
              <w:t>ی</w:t>
            </w:r>
            <w:r w:rsidRPr="00041826">
              <w:rPr>
                <w:rFonts w:cs="B Nazanin"/>
                <w:sz w:val="26"/>
                <w:szCs w:val="26"/>
                <w:rtl/>
                <w:lang w:bidi="ar-SA"/>
              </w:rPr>
              <w:t xml:space="preserve"> ثبت مزد واقع</w:t>
            </w:r>
            <w:r w:rsidRPr="00041826">
              <w:rPr>
                <w:rFonts w:cs="B Nazanin" w:hint="cs"/>
                <w:sz w:val="26"/>
                <w:szCs w:val="26"/>
                <w:rtl/>
                <w:lang w:bidi="ar-SA"/>
              </w:rPr>
              <w:t>ی</w:t>
            </w:r>
            <w:r w:rsidRPr="00041826">
              <w:rPr>
                <w:rFonts w:cs="B Nazanin"/>
                <w:sz w:val="26"/>
                <w:szCs w:val="26"/>
                <w:rtl/>
                <w:lang w:bidi="ar-SA"/>
              </w:rPr>
              <w:t>.</w:t>
            </w:r>
          </w:p>
          <w:p w14:paraId="78BD01FC" w14:textId="77777777" w:rsidR="00041826" w:rsidRPr="00041826" w:rsidRDefault="00041826" w:rsidP="00041826">
            <w:pPr>
              <w:pStyle w:val="ListParagraph"/>
              <w:numPr>
                <w:ilvl w:val="3"/>
                <w:numId w:val="39"/>
              </w:numPr>
              <w:ind w:left="753"/>
              <w:rPr>
                <w:rFonts w:cs="B Nazanin"/>
                <w:sz w:val="26"/>
                <w:szCs w:val="26"/>
                <w:lang w:bidi="ar-SA"/>
              </w:rPr>
            </w:pPr>
            <w:r w:rsidRPr="00041826">
              <w:rPr>
                <w:rFonts w:cs="B Nazanin" w:hint="eastAsia"/>
                <w:sz w:val="26"/>
                <w:szCs w:val="26"/>
                <w:rtl/>
                <w:lang w:bidi="ar-SA"/>
              </w:rPr>
              <w:t>تقو</w:t>
            </w:r>
            <w:r w:rsidRPr="00041826">
              <w:rPr>
                <w:rFonts w:cs="B Nazanin" w:hint="cs"/>
                <w:sz w:val="26"/>
                <w:szCs w:val="26"/>
                <w:rtl/>
                <w:lang w:bidi="ar-SA"/>
              </w:rPr>
              <w:t>ی</w:t>
            </w:r>
            <w:r w:rsidRPr="00041826">
              <w:rPr>
                <w:rFonts w:cs="B Nazanin" w:hint="eastAsia"/>
                <w:sz w:val="26"/>
                <w:szCs w:val="26"/>
                <w:rtl/>
                <w:lang w:bidi="ar-SA"/>
              </w:rPr>
              <w:t>ت</w:t>
            </w:r>
            <w:r w:rsidRPr="00041826">
              <w:rPr>
                <w:rFonts w:cs="B Nazanin"/>
                <w:sz w:val="26"/>
                <w:szCs w:val="26"/>
                <w:rtl/>
                <w:lang w:bidi="ar-SA"/>
              </w:rPr>
              <w:t xml:space="preserve"> ضمانت‌ها</w:t>
            </w:r>
            <w:r w:rsidRPr="00041826">
              <w:rPr>
                <w:rFonts w:cs="B Nazanin" w:hint="cs"/>
                <w:sz w:val="26"/>
                <w:szCs w:val="26"/>
                <w:rtl/>
                <w:lang w:bidi="ar-SA"/>
              </w:rPr>
              <w:t>ی</w:t>
            </w:r>
            <w:r w:rsidRPr="00041826">
              <w:rPr>
                <w:rFonts w:cs="B Nazanin"/>
                <w:sz w:val="26"/>
                <w:szCs w:val="26"/>
                <w:rtl/>
                <w:lang w:bidi="ar-SA"/>
              </w:rPr>
              <w:t xml:space="preserve"> اجرا</w:t>
            </w:r>
            <w:r w:rsidRPr="00041826">
              <w:rPr>
                <w:rFonts w:cs="B Nazanin" w:hint="cs"/>
                <w:sz w:val="26"/>
                <w:szCs w:val="26"/>
                <w:rtl/>
                <w:lang w:bidi="ar-SA"/>
              </w:rPr>
              <w:t>یی</w:t>
            </w:r>
            <w:r w:rsidRPr="00041826">
              <w:rPr>
                <w:rFonts w:cs="B Nazanin"/>
                <w:sz w:val="26"/>
                <w:szCs w:val="26"/>
                <w:rtl/>
                <w:lang w:bidi="ar-SA"/>
              </w:rPr>
              <w:t xml:space="preserve"> مقابله با فرار ب</w:t>
            </w:r>
            <w:r w:rsidRPr="00041826">
              <w:rPr>
                <w:rFonts w:cs="B Nazanin" w:hint="cs"/>
                <w:sz w:val="26"/>
                <w:szCs w:val="26"/>
                <w:rtl/>
                <w:lang w:bidi="ar-SA"/>
              </w:rPr>
              <w:t>ی</w:t>
            </w:r>
            <w:r w:rsidRPr="00041826">
              <w:rPr>
                <w:rFonts w:cs="B Nazanin" w:hint="eastAsia"/>
                <w:sz w:val="26"/>
                <w:szCs w:val="26"/>
                <w:rtl/>
                <w:lang w:bidi="ar-SA"/>
              </w:rPr>
              <w:t>مه‌ا</w:t>
            </w:r>
            <w:r w:rsidRPr="00041826">
              <w:rPr>
                <w:rFonts w:cs="B Nazanin" w:hint="cs"/>
                <w:sz w:val="26"/>
                <w:szCs w:val="26"/>
                <w:rtl/>
                <w:lang w:bidi="ar-SA"/>
              </w:rPr>
              <w:t>ی</w:t>
            </w:r>
            <w:r w:rsidRPr="00041826">
              <w:rPr>
                <w:rFonts w:cs="B Nazanin"/>
                <w:sz w:val="26"/>
                <w:szCs w:val="26"/>
                <w:rtl/>
                <w:lang w:bidi="ar-SA"/>
              </w:rPr>
              <w:t>.</w:t>
            </w:r>
          </w:p>
          <w:p w14:paraId="0602198F" w14:textId="77777777" w:rsidR="00041826" w:rsidRPr="00041826" w:rsidRDefault="00041826" w:rsidP="00041826">
            <w:pPr>
              <w:pStyle w:val="ListParagraph"/>
              <w:numPr>
                <w:ilvl w:val="3"/>
                <w:numId w:val="39"/>
              </w:numPr>
              <w:ind w:left="753"/>
              <w:rPr>
                <w:rFonts w:cs="B Nazanin"/>
                <w:sz w:val="26"/>
                <w:szCs w:val="26"/>
                <w:lang w:bidi="ar-SA"/>
              </w:rPr>
            </w:pPr>
            <w:r w:rsidRPr="00041826">
              <w:rPr>
                <w:rFonts w:cs="B Nazanin" w:hint="eastAsia"/>
                <w:sz w:val="26"/>
                <w:szCs w:val="26"/>
                <w:rtl/>
                <w:lang w:bidi="ar-SA"/>
              </w:rPr>
              <w:t>تع</w:t>
            </w:r>
            <w:r w:rsidRPr="00041826">
              <w:rPr>
                <w:rFonts w:cs="B Nazanin" w:hint="cs"/>
                <w:sz w:val="26"/>
                <w:szCs w:val="26"/>
                <w:rtl/>
                <w:lang w:bidi="ar-SA"/>
              </w:rPr>
              <w:t>یی</w:t>
            </w:r>
            <w:r w:rsidRPr="00041826">
              <w:rPr>
                <w:rFonts w:cs="B Nazanin" w:hint="eastAsia"/>
                <w:sz w:val="26"/>
                <w:szCs w:val="26"/>
                <w:rtl/>
                <w:lang w:bidi="ar-SA"/>
              </w:rPr>
              <w:t>ن</w:t>
            </w:r>
            <w:r w:rsidRPr="00041826">
              <w:rPr>
                <w:rFonts w:cs="B Nazanin"/>
                <w:sz w:val="26"/>
                <w:szCs w:val="26"/>
                <w:rtl/>
                <w:lang w:bidi="ar-SA"/>
              </w:rPr>
              <w:t xml:space="preserve"> تکل</w:t>
            </w:r>
            <w:r w:rsidRPr="00041826">
              <w:rPr>
                <w:rFonts w:cs="B Nazanin" w:hint="cs"/>
                <w:sz w:val="26"/>
                <w:szCs w:val="26"/>
                <w:rtl/>
                <w:lang w:bidi="ar-SA"/>
              </w:rPr>
              <w:t>ی</w:t>
            </w:r>
            <w:r w:rsidRPr="00041826">
              <w:rPr>
                <w:rFonts w:cs="B Nazanin" w:hint="eastAsia"/>
                <w:sz w:val="26"/>
                <w:szCs w:val="26"/>
                <w:rtl/>
                <w:lang w:bidi="ar-SA"/>
              </w:rPr>
              <w:t>ف</w:t>
            </w:r>
            <w:r w:rsidRPr="00041826">
              <w:rPr>
                <w:rFonts w:cs="B Nazanin"/>
                <w:sz w:val="26"/>
                <w:szCs w:val="26"/>
                <w:rtl/>
                <w:lang w:bidi="ar-SA"/>
              </w:rPr>
              <w:t xml:space="preserve"> ب</w:t>
            </w:r>
            <w:r w:rsidRPr="00041826">
              <w:rPr>
                <w:rFonts w:cs="B Nazanin" w:hint="cs"/>
                <w:sz w:val="26"/>
                <w:szCs w:val="26"/>
                <w:rtl/>
                <w:lang w:bidi="ar-SA"/>
              </w:rPr>
              <w:t>ی</w:t>
            </w:r>
            <w:r w:rsidRPr="00041826">
              <w:rPr>
                <w:rFonts w:cs="B Nazanin" w:hint="eastAsia"/>
                <w:sz w:val="26"/>
                <w:szCs w:val="26"/>
                <w:rtl/>
                <w:lang w:bidi="ar-SA"/>
              </w:rPr>
              <w:t>مه‌شدگان</w:t>
            </w:r>
            <w:r w:rsidRPr="00041826">
              <w:rPr>
                <w:rFonts w:cs="B Nazanin"/>
                <w:sz w:val="26"/>
                <w:szCs w:val="26"/>
                <w:rtl/>
                <w:lang w:bidi="ar-SA"/>
              </w:rPr>
              <w:t xml:space="preserve"> موجود و جد</w:t>
            </w:r>
            <w:r w:rsidRPr="00041826">
              <w:rPr>
                <w:rFonts w:cs="B Nazanin" w:hint="cs"/>
                <w:sz w:val="26"/>
                <w:szCs w:val="26"/>
                <w:rtl/>
                <w:lang w:bidi="ar-SA"/>
              </w:rPr>
              <w:t>ی</w:t>
            </w:r>
            <w:r w:rsidRPr="00041826">
              <w:rPr>
                <w:rFonts w:cs="B Nazanin" w:hint="eastAsia"/>
                <w:sz w:val="26"/>
                <w:szCs w:val="26"/>
                <w:rtl/>
                <w:lang w:bidi="ar-SA"/>
              </w:rPr>
              <w:t>د</w:t>
            </w:r>
            <w:r w:rsidRPr="00041826">
              <w:rPr>
                <w:rFonts w:cs="B Nazanin"/>
                <w:sz w:val="26"/>
                <w:szCs w:val="26"/>
                <w:rtl/>
                <w:lang w:bidi="ar-SA"/>
              </w:rPr>
              <w:t>.</w:t>
            </w:r>
          </w:p>
          <w:p w14:paraId="199B43EA" w14:textId="77777777" w:rsidR="00041826" w:rsidRPr="00041826" w:rsidRDefault="00041826" w:rsidP="00041826">
            <w:pPr>
              <w:pStyle w:val="ListParagraph"/>
              <w:numPr>
                <w:ilvl w:val="3"/>
                <w:numId w:val="39"/>
              </w:numPr>
              <w:ind w:left="753"/>
              <w:rPr>
                <w:rFonts w:cs="B Nazanin"/>
                <w:sz w:val="26"/>
                <w:szCs w:val="26"/>
                <w:lang w:bidi="ar-SA"/>
              </w:rPr>
            </w:pPr>
            <w:r w:rsidRPr="00041826">
              <w:rPr>
                <w:rFonts w:cs="B Nazanin" w:hint="eastAsia"/>
                <w:sz w:val="26"/>
                <w:szCs w:val="26"/>
                <w:rtl/>
                <w:lang w:bidi="ar-SA"/>
              </w:rPr>
              <w:t>طراح</w:t>
            </w:r>
            <w:r w:rsidRPr="00041826">
              <w:rPr>
                <w:rFonts w:cs="B Nazanin" w:hint="cs"/>
                <w:sz w:val="26"/>
                <w:szCs w:val="26"/>
                <w:rtl/>
                <w:lang w:bidi="ar-SA"/>
              </w:rPr>
              <w:t>ی</w:t>
            </w:r>
            <w:r w:rsidRPr="00041826">
              <w:rPr>
                <w:rFonts w:cs="B Nazanin"/>
                <w:sz w:val="26"/>
                <w:szCs w:val="26"/>
                <w:rtl/>
                <w:lang w:bidi="ar-SA"/>
              </w:rPr>
              <w:t xml:space="preserve"> چارچوب حقوق</w:t>
            </w:r>
            <w:r w:rsidRPr="00041826">
              <w:rPr>
                <w:rFonts w:cs="B Nazanin" w:hint="cs"/>
                <w:sz w:val="26"/>
                <w:szCs w:val="26"/>
                <w:rtl/>
                <w:lang w:bidi="ar-SA"/>
              </w:rPr>
              <w:t>ی</w:t>
            </w:r>
            <w:r w:rsidRPr="00041826">
              <w:rPr>
                <w:rFonts w:cs="B Nazanin"/>
                <w:sz w:val="26"/>
                <w:szCs w:val="26"/>
                <w:rtl/>
                <w:lang w:bidi="ar-SA"/>
              </w:rPr>
              <w:t xml:space="preserve"> دوره گذار.</w:t>
            </w:r>
          </w:p>
          <w:p w14:paraId="77BCF2F1" w14:textId="74892DFD" w:rsidR="009A2ABF" w:rsidRPr="00E77957" w:rsidRDefault="00041826" w:rsidP="00041826">
            <w:pPr>
              <w:numPr>
                <w:ilvl w:val="3"/>
                <w:numId w:val="39"/>
              </w:numPr>
              <w:ind w:left="753"/>
              <w:rPr>
                <w:rtl/>
              </w:rPr>
            </w:pPr>
            <w:r w:rsidRPr="00041826">
              <w:rPr>
                <w:rFonts w:cs="B Nazanin" w:hint="eastAsia"/>
                <w:sz w:val="26"/>
                <w:szCs w:val="26"/>
                <w:rtl/>
                <w:lang w:bidi="ar-SA"/>
              </w:rPr>
              <w:t>ته</w:t>
            </w:r>
            <w:r w:rsidRPr="00041826">
              <w:rPr>
                <w:rFonts w:cs="B Nazanin" w:hint="cs"/>
                <w:sz w:val="26"/>
                <w:szCs w:val="26"/>
                <w:rtl/>
                <w:lang w:bidi="ar-SA"/>
              </w:rPr>
              <w:t>ی</w:t>
            </w:r>
            <w:r w:rsidRPr="00041826">
              <w:rPr>
                <w:rFonts w:cs="B Nazanin" w:hint="eastAsia"/>
                <w:sz w:val="26"/>
                <w:szCs w:val="26"/>
                <w:rtl/>
                <w:lang w:bidi="ar-SA"/>
              </w:rPr>
              <w:t>ه</w:t>
            </w:r>
            <w:r w:rsidRPr="00041826">
              <w:rPr>
                <w:rFonts w:cs="B Nazanin"/>
                <w:sz w:val="26"/>
                <w:szCs w:val="26"/>
                <w:rtl/>
                <w:lang w:bidi="ar-SA"/>
              </w:rPr>
              <w:t xml:space="preserve"> مبنا</w:t>
            </w:r>
            <w:r w:rsidRPr="00041826">
              <w:rPr>
                <w:rFonts w:cs="B Nazanin" w:hint="cs"/>
                <w:sz w:val="26"/>
                <w:szCs w:val="26"/>
                <w:rtl/>
                <w:lang w:bidi="ar-SA"/>
              </w:rPr>
              <w:t>ی</w:t>
            </w:r>
            <w:r w:rsidRPr="00041826">
              <w:rPr>
                <w:rFonts w:cs="B Nazanin"/>
                <w:sz w:val="26"/>
                <w:szCs w:val="26"/>
                <w:rtl/>
                <w:lang w:bidi="ar-SA"/>
              </w:rPr>
              <w:t xml:space="preserve"> تدو</w:t>
            </w:r>
            <w:r w:rsidRPr="00041826">
              <w:rPr>
                <w:rFonts w:cs="B Nazanin" w:hint="cs"/>
                <w:sz w:val="26"/>
                <w:szCs w:val="26"/>
                <w:rtl/>
                <w:lang w:bidi="ar-SA"/>
              </w:rPr>
              <w:t>ی</w:t>
            </w:r>
            <w:r w:rsidRPr="00041826">
              <w:rPr>
                <w:rFonts w:cs="B Nazanin" w:hint="eastAsia"/>
                <w:sz w:val="26"/>
                <w:szCs w:val="26"/>
                <w:rtl/>
                <w:lang w:bidi="ar-SA"/>
              </w:rPr>
              <w:t>ن</w:t>
            </w:r>
            <w:r w:rsidRPr="00041826">
              <w:rPr>
                <w:rFonts w:cs="B Nazanin"/>
                <w:sz w:val="26"/>
                <w:szCs w:val="26"/>
                <w:rtl/>
                <w:lang w:bidi="ar-SA"/>
              </w:rPr>
              <w:t xml:space="preserve"> آ</w:t>
            </w:r>
            <w:r w:rsidRPr="00041826">
              <w:rPr>
                <w:rFonts w:cs="B Nazanin" w:hint="cs"/>
                <w:sz w:val="26"/>
                <w:szCs w:val="26"/>
                <w:rtl/>
                <w:lang w:bidi="ar-SA"/>
              </w:rPr>
              <w:t>یی</w:t>
            </w:r>
            <w:r w:rsidRPr="00041826">
              <w:rPr>
                <w:rFonts w:cs="B Nazanin" w:hint="eastAsia"/>
                <w:sz w:val="26"/>
                <w:szCs w:val="26"/>
                <w:rtl/>
                <w:lang w:bidi="ar-SA"/>
              </w:rPr>
              <w:t>ن‌نامه‌ها</w:t>
            </w:r>
            <w:r w:rsidRPr="00041826">
              <w:rPr>
                <w:rFonts w:cs="B Nazanin"/>
                <w:sz w:val="26"/>
                <w:szCs w:val="26"/>
                <w:rtl/>
                <w:lang w:bidi="ar-SA"/>
              </w:rPr>
              <w:t xml:space="preserve"> و دستورالعمل‌ها</w:t>
            </w:r>
            <w:r w:rsidRPr="00041826">
              <w:rPr>
                <w:rFonts w:cs="B Nazanin" w:hint="cs"/>
                <w:sz w:val="26"/>
                <w:szCs w:val="26"/>
                <w:rtl/>
                <w:lang w:bidi="ar-SA"/>
              </w:rPr>
              <w:t>ی</w:t>
            </w:r>
            <w:r w:rsidRPr="00041826">
              <w:rPr>
                <w:rFonts w:cs="B Nazanin"/>
                <w:sz w:val="26"/>
                <w:szCs w:val="26"/>
                <w:rtl/>
                <w:lang w:bidi="ar-SA"/>
              </w:rPr>
              <w:t xml:space="preserve"> اجرا</w:t>
            </w:r>
            <w:r w:rsidRPr="00041826">
              <w:rPr>
                <w:rFonts w:cs="B Nazanin" w:hint="cs"/>
                <w:sz w:val="26"/>
                <w:szCs w:val="26"/>
                <w:rtl/>
                <w:lang w:bidi="ar-SA"/>
              </w:rPr>
              <w:t>یی</w:t>
            </w:r>
            <w:r w:rsidRPr="00041826">
              <w:rPr>
                <w:rFonts w:cs="B Nazanin"/>
                <w:sz w:val="26"/>
                <w:szCs w:val="26"/>
                <w:rtl/>
                <w:lang w:bidi="ar-SA"/>
              </w:rPr>
              <w:t>.</w:t>
            </w:r>
          </w:p>
        </w:tc>
      </w:tr>
      <w:tr w:rsidR="00733AB4" w:rsidRPr="00A662E4" w14:paraId="0CA06575" w14:textId="77777777" w:rsidTr="00510655">
        <w:tc>
          <w:tcPr>
            <w:tcW w:w="9792" w:type="dxa"/>
          </w:tcPr>
          <w:p w14:paraId="6B41A7EC" w14:textId="2F4A89C2" w:rsidR="00733AB4" w:rsidRPr="00A662E4" w:rsidRDefault="00733AB4" w:rsidP="00720C43">
            <w:pPr>
              <w:widowControl w:val="0"/>
              <w:numPr>
                <w:ilvl w:val="0"/>
                <w:numId w:val="1"/>
              </w:numPr>
              <w:spacing w:line="276" w:lineRule="auto"/>
              <w:jc w:val="lowKashida"/>
              <w:rPr>
                <w:rFonts w:cs="B Nazanin"/>
                <w:b/>
                <w:bCs/>
                <w:sz w:val="26"/>
                <w:szCs w:val="26"/>
              </w:rPr>
            </w:pPr>
            <w:r w:rsidRPr="00A662E4">
              <w:rPr>
                <w:rFonts w:cs="B Nazanin" w:hint="cs"/>
                <w:b/>
                <w:bCs/>
                <w:sz w:val="26"/>
                <w:szCs w:val="26"/>
                <w:rtl/>
              </w:rPr>
              <w:t>خروجی‌های موردانتظار :</w:t>
            </w:r>
          </w:p>
          <w:p w14:paraId="11240F4D" w14:textId="654736EC" w:rsidR="00C108C6" w:rsidRDefault="00C873B2" w:rsidP="00C873B2">
            <w:pPr>
              <w:numPr>
                <w:ilvl w:val="0"/>
                <w:numId w:val="41"/>
              </w:numPr>
              <w:spacing w:before="100" w:beforeAutospacing="1" w:after="100" w:afterAutospacing="1"/>
              <w:rPr>
                <w:rFonts w:cs="B Nazanin"/>
                <w:sz w:val="26"/>
                <w:szCs w:val="26"/>
                <w:lang w:bidi="ar-SA"/>
              </w:rPr>
            </w:pPr>
            <w:r w:rsidRPr="00C873B2">
              <w:rPr>
                <w:rFonts w:cs="B Nazanin"/>
                <w:sz w:val="26"/>
                <w:szCs w:val="26"/>
                <w:rtl/>
                <w:lang w:bidi="ar-SA"/>
              </w:rPr>
              <w:t xml:space="preserve">گزارش جامع </w:t>
            </w:r>
            <w:r w:rsidR="00C108C6">
              <w:rPr>
                <w:rFonts w:cs="B Nazanin" w:hint="cs"/>
                <w:sz w:val="26"/>
                <w:szCs w:val="26"/>
                <w:rtl/>
                <w:lang w:bidi="ar-SA"/>
              </w:rPr>
              <w:t>شامل:</w:t>
            </w:r>
          </w:p>
          <w:p w14:paraId="2AA642F9" w14:textId="74EF0873" w:rsidR="00C873B2" w:rsidRPr="00C873B2" w:rsidRDefault="00C873B2" w:rsidP="00C108C6">
            <w:pPr>
              <w:numPr>
                <w:ilvl w:val="1"/>
                <w:numId w:val="41"/>
              </w:numPr>
              <w:spacing w:before="100" w:beforeAutospacing="1" w:after="100" w:afterAutospacing="1"/>
              <w:rPr>
                <w:rFonts w:cs="B Nazanin"/>
                <w:sz w:val="26"/>
                <w:szCs w:val="26"/>
                <w:lang w:bidi="ar-SA"/>
              </w:rPr>
            </w:pPr>
            <w:r w:rsidRPr="00C873B2">
              <w:rPr>
                <w:rFonts w:cs="B Nazanin"/>
                <w:sz w:val="26"/>
                <w:szCs w:val="26"/>
                <w:rtl/>
                <w:lang w:bidi="ar-SA"/>
              </w:rPr>
              <w:t>آس</w:t>
            </w:r>
            <w:r w:rsidRPr="00C873B2">
              <w:rPr>
                <w:rFonts w:cs="B Nazanin" w:hint="cs"/>
                <w:sz w:val="26"/>
                <w:szCs w:val="26"/>
                <w:rtl/>
                <w:lang w:bidi="ar-SA"/>
              </w:rPr>
              <w:t>ی</w:t>
            </w:r>
            <w:r w:rsidRPr="00C873B2">
              <w:rPr>
                <w:rFonts w:cs="B Nazanin" w:hint="eastAsia"/>
                <w:sz w:val="26"/>
                <w:szCs w:val="26"/>
                <w:rtl/>
                <w:lang w:bidi="ar-SA"/>
              </w:rPr>
              <w:t>ب‌شناس</w:t>
            </w:r>
            <w:r w:rsidRPr="00C873B2">
              <w:rPr>
                <w:rFonts w:cs="B Nazanin" w:hint="cs"/>
                <w:sz w:val="26"/>
                <w:szCs w:val="26"/>
                <w:rtl/>
                <w:lang w:bidi="ar-SA"/>
              </w:rPr>
              <w:t>ی</w:t>
            </w:r>
            <w:r w:rsidRPr="00C873B2">
              <w:rPr>
                <w:rFonts w:cs="B Nazanin"/>
                <w:sz w:val="26"/>
                <w:szCs w:val="26"/>
                <w:rtl/>
                <w:lang w:bidi="ar-SA"/>
              </w:rPr>
              <w:t xml:space="preserve"> حقوق</w:t>
            </w:r>
            <w:r w:rsidRPr="00C873B2">
              <w:rPr>
                <w:rFonts w:cs="B Nazanin" w:hint="cs"/>
                <w:sz w:val="26"/>
                <w:szCs w:val="26"/>
                <w:rtl/>
                <w:lang w:bidi="ar-SA"/>
              </w:rPr>
              <w:t>ی</w:t>
            </w:r>
            <w:r w:rsidRPr="00C873B2">
              <w:rPr>
                <w:rFonts w:cs="B Nazanin"/>
                <w:sz w:val="26"/>
                <w:szCs w:val="26"/>
                <w:rtl/>
                <w:lang w:bidi="ar-SA"/>
              </w:rPr>
              <w:t xml:space="preserve"> مقررات موجود.</w:t>
            </w:r>
          </w:p>
          <w:p w14:paraId="476405BA" w14:textId="77777777" w:rsidR="00C873B2" w:rsidRPr="00C873B2" w:rsidRDefault="00C873B2" w:rsidP="00C108C6">
            <w:pPr>
              <w:numPr>
                <w:ilvl w:val="1"/>
                <w:numId w:val="41"/>
              </w:numPr>
              <w:spacing w:before="100" w:beforeAutospacing="1" w:after="100" w:afterAutospacing="1"/>
              <w:rPr>
                <w:rFonts w:cs="B Nazanin"/>
                <w:sz w:val="26"/>
                <w:szCs w:val="26"/>
                <w:lang w:bidi="ar-SA"/>
              </w:rPr>
            </w:pPr>
            <w:r w:rsidRPr="00C873B2">
              <w:rPr>
                <w:rFonts w:cs="B Nazanin" w:hint="eastAsia"/>
                <w:sz w:val="26"/>
                <w:szCs w:val="26"/>
                <w:rtl/>
                <w:lang w:bidi="ar-SA"/>
              </w:rPr>
              <w:t>جدول</w:t>
            </w:r>
            <w:r w:rsidRPr="00C873B2">
              <w:rPr>
                <w:rFonts w:cs="B Nazanin"/>
                <w:sz w:val="26"/>
                <w:szCs w:val="26"/>
                <w:rtl/>
                <w:lang w:bidi="ar-SA"/>
              </w:rPr>
              <w:t xml:space="preserve"> مواد قانون</w:t>
            </w:r>
            <w:r w:rsidRPr="00C873B2">
              <w:rPr>
                <w:rFonts w:cs="B Nazanin" w:hint="cs"/>
                <w:sz w:val="26"/>
                <w:szCs w:val="26"/>
                <w:rtl/>
                <w:lang w:bidi="ar-SA"/>
              </w:rPr>
              <w:t>ی</w:t>
            </w:r>
            <w:r w:rsidRPr="00C873B2">
              <w:rPr>
                <w:rFonts w:cs="B Nazanin"/>
                <w:sz w:val="26"/>
                <w:szCs w:val="26"/>
                <w:rtl/>
                <w:lang w:bidi="ar-SA"/>
              </w:rPr>
              <w:t xml:space="preserve"> و مقررات ن</w:t>
            </w:r>
            <w:r w:rsidRPr="00C873B2">
              <w:rPr>
                <w:rFonts w:cs="B Nazanin" w:hint="cs"/>
                <w:sz w:val="26"/>
                <w:szCs w:val="26"/>
                <w:rtl/>
                <w:lang w:bidi="ar-SA"/>
              </w:rPr>
              <w:t>ی</w:t>
            </w:r>
            <w:r w:rsidRPr="00C873B2">
              <w:rPr>
                <w:rFonts w:cs="B Nazanin" w:hint="eastAsia"/>
                <w:sz w:val="26"/>
                <w:szCs w:val="26"/>
                <w:rtl/>
                <w:lang w:bidi="ar-SA"/>
              </w:rPr>
              <w:t>ازمند</w:t>
            </w:r>
            <w:r w:rsidRPr="00C873B2">
              <w:rPr>
                <w:rFonts w:cs="B Nazanin"/>
                <w:sz w:val="26"/>
                <w:szCs w:val="26"/>
                <w:rtl/>
                <w:lang w:bidi="ar-SA"/>
              </w:rPr>
              <w:t xml:space="preserve"> اصلاح.</w:t>
            </w:r>
          </w:p>
          <w:p w14:paraId="633C7E0B" w14:textId="77777777" w:rsidR="00C873B2" w:rsidRPr="00C873B2" w:rsidRDefault="00C873B2" w:rsidP="00C108C6">
            <w:pPr>
              <w:numPr>
                <w:ilvl w:val="1"/>
                <w:numId w:val="41"/>
              </w:numPr>
              <w:spacing w:before="100" w:beforeAutospacing="1" w:after="100" w:afterAutospacing="1"/>
              <w:rPr>
                <w:rFonts w:cs="B Nazanin"/>
                <w:sz w:val="26"/>
                <w:szCs w:val="26"/>
                <w:lang w:bidi="ar-SA"/>
              </w:rPr>
            </w:pPr>
            <w:r w:rsidRPr="00C873B2">
              <w:rPr>
                <w:rFonts w:cs="B Nazanin" w:hint="eastAsia"/>
                <w:sz w:val="26"/>
                <w:szCs w:val="26"/>
                <w:rtl/>
                <w:lang w:bidi="ar-SA"/>
              </w:rPr>
              <w:t>چارچوب</w:t>
            </w:r>
            <w:r w:rsidRPr="00C873B2">
              <w:rPr>
                <w:rFonts w:cs="B Nazanin"/>
                <w:sz w:val="26"/>
                <w:szCs w:val="26"/>
                <w:rtl/>
                <w:lang w:bidi="ar-SA"/>
              </w:rPr>
              <w:t xml:space="preserve"> حقوق</w:t>
            </w:r>
            <w:r w:rsidRPr="00C873B2">
              <w:rPr>
                <w:rFonts w:cs="B Nazanin" w:hint="cs"/>
                <w:sz w:val="26"/>
                <w:szCs w:val="26"/>
                <w:rtl/>
                <w:lang w:bidi="ar-SA"/>
              </w:rPr>
              <w:t>ی</w:t>
            </w:r>
            <w:r w:rsidRPr="00C873B2">
              <w:rPr>
                <w:rFonts w:cs="B Nazanin"/>
                <w:sz w:val="26"/>
                <w:szCs w:val="26"/>
                <w:rtl/>
                <w:lang w:bidi="ar-SA"/>
              </w:rPr>
              <w:t xml:space="preserve"> فرمول جد</w:t>
            </w:r>
            <w:r w:rsidRPr="00C873B2">
              <w:rPr>
                <w:rFonts w:cs="B Nazanin" w:hint="cs"/>
                <w:sz w:val="26"/>
                <w:szCs w:val="26"/>
                <w:rtl/>
                <w:lang w:bidi="ar-SA"/>
              </w:rPr>
              <w:t>ی</w:t>
            </w:r>
            <w:r w:rsidRPr="00C873B2">
              <w:rPr>
                <w:rFonts w:cs="B Nazanin" w:hint="eastAsia"/>
                <w:sz w:val="26"/>
                <w:szCs w:val="26"/>
                <w:rtl/>
                <w:lang w:bidi="ar-SA"/>
              </w:rPr>
              <w:t>د</w:t>
            </w:r>
            <w:r w:rsidRPr="00C873B2">
              <w:rPr>
                <w:rFonts w:cs="B Nazanin"/>
                <w:sz w:val="26"/>
                <w:szCs w:val="26"/>
                <w:rtl/>
                <w:lang w:bidi="ar-SA"/>
              </w:rPr>
              <w:t xml:space="preserve"> محاسبه مستمر</w:t>
            </w:r>
            <w:r w:rsidRPr="00C873B2">
              <w:rPr>
                <w:rFonts w:cs="B Nazanin" w:hint="cs"/>
                <w:sz w:val="26"/>
                <w:szCs w:val="26"/>
                <w:rtl/>
                <w:lang w:bidi="ar-SA"/>
              </w:rPr>
              <w:t>ی</w:t>
            </w:r>
            <w:r w:rsidRPr="00C873B2">
              <w:rPr>
                <w:rFonts w:cs="B Nazanin"/>
                <w:sz w:val="26"/>
                <w:szCs w:val="26"/>
                <w:rtl/>
                <w:lang w:bidi="ar-SA"/>
              </w:rPr>
              <w:t>.</w:t>
            </w:r>
          </w:p>
          <w:p w14:paraId="22BC6528" w14:textId="77777777" w:rsidR="00C873B2" w:rsidRPr="00C873B2" w:rsidRDefault="00C873B2" w:rsidP="00C108C6">
            <w:pPr>
              <w:numPr>
                <w:ilvl w:val="1"/>
                <w:numId w:val="41"/>
              </w:numPr>
              <w:spacing w:before="100" w:beforeAutospacing="1" w:after="100" w:afterAutospacing="1"/>
              <w:rPr>
                <w:rFonts w:cs="B Nazanin"/>
                <w:sz w:val="26"/>
                <w:szCs w:val="26"/>
                <w:lang w:bidi="ar-SA"/>
              </w:rPr>
            </w:pPr>
            <w:r w:rsidRPr="00C873B2">
              <w:rPr>
                <w:rFonts w:cs="B Nazanin" w:hint="eastAsia"/>
                <w:sz w:val="26"/>
                <w:szCs w:val="26"/>
                <w:rtl/>
                <w:lang w:bidi="ar-SA"/>
              </w:rPr>
              <w:t>چارچوب</w:t>
            </w:r>
            <w:r w:rsidRPr="00C873B2">
              <w:rPr>
                <w:rFonts w:cs="B Nazanin"/>
                <w:sz w:val="26"/>
                <w:szCs w:val="26"/>
                <w:rtl/>
                <w:lang w:bidi="ar-SA"/>
              </w:rPr>
              <w:t xml:space="preserve"> قانون</w:t>
            </w:r>
            <w:r w:rsidRPr="00C873B2">
              <w:rPr>
                <w:rFonts w:cs="B Nazanin" w:hint="cs"/>
                <w:sz w:val="26"/>
                <w:szCs w:val="26"/>
                <w:rtl/>
                <w:lang w:bidi="ar-SA"/>
              </w:rPr>
              <w:t>ی</w:t>
            </w:r>
            <w:r w:rsidRPr="00C873B2">
              <w:rPr>
                <w:rFonts w:cs="B Nazanin"/>
                <w:sz w:val="26"/>
                <w:szCs w:val="26"/>
                <w:rtl/>
                <w:lang w:bidi="ar-SA"/>
              </w:rPr>
              <w:t xml:space="preserve"> ثبت و اعلام مزد واقع</w:t>
            </w:r>
            <w:r w:rsidRPr="00C873B2">
              <w:rPr>
                <w:rFonts w:cs="B Nazanin" w:hint="cs"/>
                <w:sz w:val="26"/>
                <w:szCs w:val="26"/>
                <w:rtl/>
                <w:lang w:bidi="ar-SA"/>
              </w:rPr>
              <w:t>ی</w:t>
            </w:r>
            <w:r w:rsidRPr="00C873B2">
              <w:rPr>
                <w:rFonts w:cs="B Nazanin"/>
                <w:sz w:val="26"/>
                <w:szCs w:val="26"/>
                <w:rtl/>
                <w:lang w:bidi="ar-SA"/>
              </w:rPr>
              <w:t>.</w:t>
            </w:r>
          </w:p>
          <w:p w14:paraId="30817E5B" w14:textId="77777777" w:rsidR="00C873B2" w:rsidRPr="00C873B2" w:rsidRDefault="00C873B2" w:rsidP="00C108C6">
            <w:pPr>
              <w:numPr>
                <w:ilvl w:val="1"/>
                <w:numId w:val="41"/>
              </w:numPr>
              <w:spacing w:before="100" w:beforeAutospacing="1" w:after="100" w:afterAutospacing="1"/>
              <w:rPr>
                <w:rFonts w:cs="B Nazanin"/>
                <w:sz w:val="26"/>
                <w:szCs w:val="26"/>
                <w:lang w:bidi="ar-SA"/>
              </w:rPr>
            </w:pPr>
            <w:r w:rsidRPr="00C873B2">
              <w:rPr>
                <w:rFonts w:cs="B Nazanin" w:hint="eastAsia"/>
                <w:sz w:val="26"/>
                <w:szCs w:val="26"/>
                <w:rtl/>
                <w:lang w:bidi="ar-SA"/>
              </w:rPr>
              <w:t>پ</w:t>
            </w:r>
            <w:r w:rsidRPr="00C873B2">
              <w:rPr>
                <w:rFonts w:cs="B Nazanin" w:hint="cs"/>
                <w:sz w:val="26"/>
                <w:szCs w:val="26"/>
                <w:rtl/>
                <w:lang w:bidi="ar-SA"/>
              </w:rPr>
              <w:t>ی</w:t>
            </w:r>
            <w:r w:rsidRPr="00C873B2">
              <w:rPr>
                <w:rFonts w:cs="B Nazanin" w:hint="eastAsia"/>
                <w:sz w:val="26"/>
                <w:szCs w:val="26"/>
                <w:rtl/>
                <w:lang w:bidi="ar-SA"/>
              </w:rPr>
              <w:t>شنهاد</w:t>
            </w:r>
            <w:r w:rsidRPr="00C873B2">
              <w:rPr>
                <w:rFonts w:cs="B Nazanin"/>
                <w:sz w:val="26"/>
                <w:szCs w:val="26"/>
                <w:rtl/>
                <w:lang w:bidi="ar-SA"/>
              </w:rPr>
              <w:t xml:space="preserve"> نظام ضمانت اجرا و مسئول</w:t>
            </w:r>
            <w:r w:rsidRPr="00C873B2">
              <w:rPr>
                <w:rFonts w:cs="B Nazanin" w:hint="cs"/>
                <w:sz w:val="26"/>
                <w:szCs w:val="26"/>
                <w:rtl/>
                <w:lang w:bidi="ar-SA"/>
              </w:rPr>
              <w:t>ی</w:t>
            </w:r>
            <w:r w:rsidRPr="00C873B2">
              <w:rPr>
                <w:rFonts w:cs="B Nazanin" w:hint="eastAsia"/>
                <w:sz w:val="26"/>
                <w:szCs w:val="26"/>
                <w:rtl/>
                <w:lang w:bidi="ar-SA"/>
              </w:rPr>
              <w:t>ت</w:t>
            </w:r>
            <w:r w:rsidRPr="00C873B2">
              <w:rPr>
                <w:rFonts w:cs="B Nazanin"/>
                <w:sz w:val="26"/>
                <w:szCs w:val="26"/>
                <w:rtl/>
                <w:lang w:bidi="ar-SA"/>
              </w:rPr>
              <w:t xml:space="preserve"> متخلفان.</w:t>
            </w:r>
          </w:p>
          <w:p w14:paraId="72D94631" w14:textId="77777777" w:rsidR="00C873B2" w:rsidRPr="00C873B2" w:rsidRDefault="00C873B2" w:rsidP="00C108C6">
            <w:pPr>
              <w:numPr>
                <w:ilvl w:val="1"/>
                <w:numId w:val="41"/>
              </w:numPr>
              <w:spacing w:before="100" w:beforeAutospacing="1" w:after="100" w:afterAutospacing="1"/>
              <w:rPr>
                <w:rFonts w:cs="B Nazanin"/>
                <w:sz w:val="26"/>
                <w:szCs w:val="26"/>
                <w:lang w:bidi="ar-SA"/>
              </w:rPr>
            </w:pPr>
            <w:r w:rsidRPr="00C873B2">
              <w:rPr>
                <w:rFonts w:cs="B Nazanin" w:hint="eastAsia"/>
                <w:sz w:val="26"/>
                <w:szCs w:val="26"/>
                <w:rtl/>
                <w:lang w:bidi="ar-SA"/>
              </w:rPr>
              <w:t>پ</w:t>
            </w:r>
            <w:r w:rsidRPr="00C873B2">
              <w:rPr>
                <w:rFonts w:cs="B Nazanin" w:hint="cs"/>
                <w:sz w:val="26"/>
                <w:szCs w:val="26"/>
                <w:rtl/>
                <w:lang w:bidi="ar-SA"/>
              </w:rPr>
              <w:t>ی</w:t>
            </w:r>
            <w:r w:rsidRPr="00C873B2">
              <w:rPr>
                <w:rFonts w:cs="B Nazanin" w:hint="eastAsia"/>
                <w:sz w:val="26"/>
                <w:szCs w:val="26"/>
                <w:rtl/>
                <w:lang w:bidi="ar-SA"/>
              </w:rPr>
              <w:t>شنهاد</w:t>
            </w:r>
            <w:r w:rsidRPr="00C873B2">
              <w:rPr>
                <w:rFonts w:cs="B Nazanin"/>
                <w:sz w:val="26"/>
                <w:szCs w:val="26"/>
                <w:rtl/>
                <w:lang w:bidi="ar-SA"/>
              </w:rPr>
              <w:t xml:space="preserve"> مقررات مربوط به مقابله با فرار ب</w:t>
            </w:r>
            <w:r w:rsidRPr="00C873B2">
              <w:rPr>
                <w:rFonts w:cs="B Nazanin" w:hint="cs"/>
                <w:sz w:val="26"/>
                <w:szCs w:val="26"/>
                <w:rtl/>
                <w:lang w:bidi="ar-SA"/>
              </w:rPr>
              <w:t>ی</w:t>
            </w:r>
            <w:r w:rsidRPr="00C873B2">
              <w:rPr>
                <w:rFonts w:cs="B Nazanin" w:hint="eastAsia"/>
                <w:sz w:val="26"/>
                <w:szCs w:val="26"/>
                <w:rtl/>
                <w:lang w:bidi="ar-SA"/>
              </w:rPr>
              <w:t>مه‌ا</w:t>
            </w:r>
            <w:r w:rsidRPr="00C873B2">
              <w:rPr>
                <w:rFonts w:cs="B Nazanin" w:hint="cs"/>
                <w:sz w:val="26"/>
                <w:szCs w:val="26"/>
                <w:rtl/>
                <w:lang w:bidi="ar-SA"/>
              </w:rPr>
              <w:t>ی</w:t>
            </w:r>
            <w:r w:rsidRPr="00C873B2">
              <w:rPr>
                <w:rFonts w:cs="B Nazanin"/>
                <w:sz w:val="26"/>
                <w:szCs w:val="26"/>
                <w:rtl/>
                <w:lang w:bidi="ar-SA"/>
              </w:rPr>
              <w:t>.</w:t>
            </w:r>
          </w:p>
          <w:p w14:paraId="1466BD8A" w14:textId="77777777" w:rsidR="00C873B2" w:rsidRPr="00C873B2" w:rsidRDefault="00C873B2" w:rsidP="00C108C6">
            <w:pPr>
              <w:numPr>
                <w:ilvl w:val="1"/>
                <w:numId w:val="41"/>
              </w:numPr>
              <w:spacing w:before="100" w:beforeAutospacing="1" w:after="100" w:afterAutospacing="1"/>
              <w:rPr>
                <w:rFonts w:cs="B Nazanin"/>
                <w:sz w:val="26"/>
                <w:szCs w:val="26"/>
                <w:lang w:bidi="ar-SA"/>
              </w:rPr>
            </w:pPr>
            <w:r w:rsidRPr="00C873B2">
              <w:rPr>
                <w:rFonts w:cs="B Nazanin" w:hint="eastAsia"/>
                <w:sz w:val="26"/>
                <w:szCs w:val="26"/>
                <w:rtl/>
                <w:lang w:bidi="ar-SA"/>
              </w:rPr>
              <w:t>چارچوب</w:t>
            </w:r>
            <w:r w:rsidRPr="00C873B2">
              <w:rPr>
                <w:rFonts w:cs="B Nazanin"/>
                <w:sz w:val="26"/>
                <w:szCs w:val="26"/>
                <w:rtl/>
                <w:lang w:bidi="ar-SA"/>
              </w:rPr>
              <w:t xml:space="preserve"> حقوق</w:t>
            </w:r>
            <w:r w:rsidRPr="00C873B2">
              <w:rPr>
                <w:rFonts w:cs="B Nazanin" w:hint="cs"/>
                <w:sz w:val="26"/>
                <w:szCs w:val="26"/>
                <w:rtl/>
                <w:lang w:bidi="ar-SA"/>
              </w:rPr>
              <w:t>ی</w:t>
            </w:r>
            <w:r w:rsidRPr="00C873B2">
              <w:rPr>
                <w:rFonts w:cs="B Nazanin"/>
                <w:sz w:val="26"/>
                <w:szCs w:val="26"/>
                <w:rtl/>
                <w:lang w:bidi="ar-SA"/>
              </w:rPr>
              <w:t xml:space="preserve"> مقررات گذار.</w:t>
            </w:r>
          </w:p>
          <w:p w14:paraId="448214CD" w14:textId="77777777" w:rsidR="00C873B2" w:rsidRPr="00C873B2" w:rsidRDefault="00C873B2" w:rsidP="00C108C6">
            <w:pPr>
              <w:numPr>
                <w:ilvl w:val="1"/>
                <w:numId w:val="41"/>
              </w:numPr>
              <w:spacing w:before="100" w:beforeAutospacing="1" w:after="100" w:afterAutospacing="1"/>
              <w:rPr>
                <w:rFonts w:cs="B Nazanin"/>
                <w:sz w:val="26"/>
                <w:szCs w:val="26"/>
                <w:lang w:bidi="ar-SA"/>
              </w:rPr>
            </w:pPr>
            <w:r w:rsidRPr="00C873B2">
              <w:rPr>
                <w:rFonts w:cs="B Nazanin" w:hint="eastAsia"/>
                <w:sz w:val="26"/>
                <w:szCs w:val="26"/>
                <w:rtl/>
                <w:lang w:bidi="ar-SA"/>
              </w:rPr>
              <w:t>تع</w:t>
            </w:r>
            <w:r w:rsidRPr="00C873B2">
              <w:rPr>
                <w:rFonts w:cs="B Nazanin" w:hint="cs"/>
                <w:sz w:val="26"/>
                <w:szCs w:val="26"/>
                <w:rtl/>
                <w:lang w:bidi="ar-SA"/>
              </w:rPr>
              <w:t>یی</w:t>
            </w:r>
            <w:r w:rsidRPr="00C873B2">
              <w:rPr>
                <w:rFonts w:cs="B Nazanin" w:hint="eastAsia"/>
                <w:sz w:val="26"/>
                <w:szCs w:val="26"/>
                <w:rtl/>
                <w:lang w:bidi="ar-SA"/>
              </w:rPr>
              <w:t>ن</w:t>
            </w:r>
            <w:r w:rsidRPr="00C873B2">
              <w:rPr>
                <w:rFonts w:cs="B Nazanin"/>
                <w:sz w:val="26"/>
                <w:szCs w:val="26"/>
                <w:rtl/>
                <w:lang w:bidi="ar-SA"/>
              </w:rPr>
              <w:t xml:space="preserve"> تکل</w:t>
            </w:r>
            <w:r w:rsidRPr="00C873B2">
              <w:rPr>
                <w:rFonts w:cs="B Nazanin" w:hint="cs"/>
                <w:sz w:val="26"/>
                <w:szCs w:val="26"/>
                <w:rtl/>
                <w:lang w:bidi="ar-SA"/>
              </w:rPr>
              <w:t>ی</w:t>
            </w:r>
            <w:r w:rsidRPr="00C873B2">
              <w:rPr>
                <w:rFonts w:cs="B Nazanin" w:hint="eastAsia"/>
                <w:sz w:val="26"/>
                <w:szCs w:val="26"/>
                <w:rtl/>
                <w:lang w:bidi="ar-SA"/>
              </w:rPr>
              <w:t>ف</w:t>
            </w:r>
            <w:r w:rsidRPr="00C873B2">
              <w:rPr>
                <w:rFonts w:cs="B Nazanin"/>
                <w:sz w:val="26"/>
                <w:szCs w:val="26"/>
                <w:rtl/>
                <w:lang w:bidi="ar-SA"/>
              </w:rPr>
              <w:t xml:space="preserve"> سوابق و ب</w:t>
            </w:r>
            <w:r w:rsidRPr="00C873B2">
              <w:rPr>
                <w:rFonts w:cs="B Nazanin" w:hint="cs"/>
                <w:sz w:val="26"/>
                <w:szCs w:val="26"/>
                <w:rtl/>
                <w:lang w:bidi="ar-SA"/>
              </w:rPr>
              <w:t>ی</w:t>
            </w:r>
            <w:r w:rsidRPr="00C873B2">
              <w:rPr>
                <w:rFonts w:cs="B Nazanin" w:hint="eastAsia"/>
                <w:sz w:val="26"/>
                <w:szCs w:val="26"/>
                <w:rtl/>
                <w:lang w:bidi="ar-SA"/>
              </w:rPr>
              <w:t>مه‌شدگان</w:t>
            </w:r>
            <w:r w:rsidRPr="00C873B2">
              <w:rPr>
                <w:rFonts w:cs="B Nazanin"/>
                <w:sz w:val="26"/>
                <w:szCs w:val="26"/>
                <w:rtl/>
                <w:lang w:bidi="ar-SA"/>
              </w:rPr>
              <w:t xml:space="preserve"> مشمول نظام موجود و نظام جد</w:t>
            </w:r>
            <w:r w:rsidRPr="00C873B2">
              <w:rPr>
                <w:rFonts w:cs="B Nazanin" w:hint="cs"/>
                <w:sz w:val="26"/>
                <w:szCs w:val="26"/>
                <w:rtl/>
                <w:lang w:bidi="ar-SA"/>
              </w:rPr>
              <w:t>ی</w:t>
            </w:r>
            <w:r w:rsidRPr="00C873B2">
              <w:rPr>
                <w:rFonts w:cs="B Nazanin" w:hint="eastAsia"/>
                <w:sz w:val="26"/>
                <w:szCs w:val="26"/>
                <w:rtl/>
                <w:lang w:bidi="ar-SA"/>
              </w:rPr>
              <w:t>د</w:t>
            </w:r>
            <w:r w:rsidRPr="00C873B2">
              <w:rPr>
                <w:rFonts w:cs="B Nazanin"/>
                <w:sz w:val="26"/>
                <w:szCs w:val="26"/>
                <w:rtl/>
                <w:lang w:bidi="ar-SA"/>
              </w:rPr>
              <w:t>.</w:t>
            </w:r>
          </w:p>
          <w:p w14:paraId="320F7C1D" w14:textId="77777777" w:rsidR="00C108C6" w:rsidRPr="00C108C6" w:rsidRDefault="00C873B2" w:rsidP="00C873B2">
            <w:pPr>
              <w:numPr>
                <w:ilvl w:val="0"/>
                <w:numId w:val="41"/>
              </w:numPr>
              <w:spacing w:before="100" w:beforeAutospacing="1" w:after="100" w:afterAutospacing="1"/>
              <w:rPr>
                <w:rFonts w:cs="B Nazanin"/>
                <w:sz w:val="24"/>
                <w:lang w:bidi="ar-SA"/>
              </w:rPr>
            </w:pPr>
            <w:r w:rsidRPr="00C873B2">
              <w:rPr>
                <w:rFonts w:cs="B Nazanin" w:hint="eastAsia"/>
                <w:sz w:val="26"/>
                <w:szCs w:val="26"/>
                <w:rtl/>
                <w:lang w:bidi="ar-SA"/>
              </w:rPr>
              <w:t>نقشه</w:t>
            </w:r>
            <w:r w:rsidRPr="00C873B2">
              <w:rPr>
                <w:rFonts w:cs="B Nazanin"/>
                <w:sz w:val="26"/>
                <w:szCs w:val="26"/>
                <w:rtl/>
                <w:lang w:bidi="ar-SA"/>
              </w:rPr>
              <w:t xml:space="preserve"> راه حقوق</w:t>
            </w:r>
            <w:r w:rsidRPr="00C873B2">
              <w:rPr>
                <w:rFonts w:cs="B Nazanin" w:hint="cs"/>
                <w:sz w:val="26"/>
                <w:szCs w:val="26"/>
                <w:rtl/>
                <w:lang w:bidi="ar-SA"/>
              </w:rPr>
              <w:t>ی</w:t>
            </w:r>
            <w:r w:rsidRPr="00C873B2">
              <w:rPr>
                <w:rFonts w:cs="B Nazanin"/>
                <w:sz w:val="26"/>
                <w:szCs w:val="26"/>
                <w:rtl/>
                <w:lang w:bidi="ar-SA"/>
              </w:rPr>
              <w:t xml:space="preserve"> </w:t>
            </w:r>
            <w:r w:rsidR="00C108C6">
              <w:rPr>
                <w:rFonts w:cs="B Nazanin" w:hint="cs"/>
                <w:sz w:val="26"/>
                <w:szCs w:val="26"/>
                <w:rtl/>
                <w:lang w:bidi="ar-SA"/>
              </w:rPr>
              <w:t>شامل:</w:t>
            </w:r>
          </w:p>
          <w:p w14:paraId="38D4BFA5" w14:textId="77777777" w:rsidR="00C108C6" w:rsidRPr="00C873B2" w:rsidRDefault="00C108C6" w:rsidP="00C108C6">
            <w:pPr>
              <w:numPr>
                <w:ilvl w:val="1"/>
                <w:numId w:val="41"/>
              </w:numPr>
              <w:spacing w:before="100" w:beforeAutospacing="1" w:after="100" w:afterAutospacing="1"/>
              <w:rPr>
                <w:rFonts w:cs="B Nazanin"/>
                <w:sz w:val="26"/>
                <w:szCs w:val="26"/>
                <w:lang w:bidi="ar-SA"/>
              </w:rPr>
            </w:pPr>
            <w:r w:rsidRPr="00C873B2">
              <w:rPr>
                <w:rFonts w:cs="B Nazanin" w:hint="eastAsia"/>
                <w:sz w:val="26"/>
                <w:szCs w:val="26"/>
                <w:rtl/>
                <w:lang w:bidi="ar-SA"/>
              </w:rPr>
              <w:t>پ</w:t>
            </w:r>
            <w:r w:rsidRPr="00C873B2">
              <w:rPr>
                <w:rFonts w:cs="B Nazanin" w:hint="cs"/>
                <w:sz w:val="26"/>
                <w:szCs w:val="26"/>
                <w:rtl/>
                <w:lang w:bidi="ar-SA"/>
              </w:rPr>
              <w:t>ی</w:t>
            </w:r>
            <w:r w:rsidRPr="00C873B2">
              <w:rPr>
                <w:rFonts w:cs="B Nazanin" w:hint="eastAsia"/>
                <w:sz w:val="26"/>
                <w:szCs w:val="26"/>
                <w:rtl/>
                <w:lang w:bidi="ar-SA"/>
              </w:rPr>
              <w:t>ش‌نو</w:t>
            </w:r>
            <w:r w:rsidRPr="00C873B2">
              <w:rPr>
                <w:rFonts w:cs="B Nazanin" w:hint="cs"/>
                <w:sz w:val="26"/>
                <w:szCs w:val="26"/>
                <w:rtl/>
                <w:lang w:bidi="ar-SA"/>
              </w:rPr>
              <w:t>ی</w:t>
            </w:r>
            <w:r w:rsidRPr="00C873B2">
              <w:rPr>
                <w:rFonts w:cs="B Nazanin" w:hint="eastAsia"/>
                <w:sz w:val="26"/>
                <w:szCs w:val="26"/>
                <w:rtl/>
                <w:lang w:bidi="ar-SA"/>
              </w:rPr>
              <w:t>س</w:t>
            </w:r>
            <w:r w:rsidRPr="00C873B2">
              <w:rPr>
                <w:rFonts w:cs="B Nazanin"/>
                <w:sz w:val="26"/>
                <w:szCs w:val="26"/>
                <w:rtl/>
                <w:lang w:bidi="ar-SA"/>
              </w:rPr>
              <w:t xml:space="preserve"> اصلاح مواد قانون تأم</w:t>
            </w:r>
            <w:r w:rsidRPr="00C873B2">
              <w:rPr>
                <w:rFonts w:cs="B Nazanin" w:hint="cs"/>
                <w:sz w:val="26"/>
                <w:szCs w:val="26"/>
                <w:rtl/>
                <w:lang w:bidi="ar-SA"/>
              </w:rPr>
              <w:t>ی</w:t>
            </w:r>
            <w:r w:rsidRPr="00C873B2">
              <w:rPr>
                <w:rFonts w:cs="B Nazanin" w:hint="eastAsia"/>
                <w:sz w:val="26"/>
                <w:szCs w:val="26"/>
                <w:rtl/>
                <w:lang w:bidi="ar-SA"/>
              </w:rPr>
              <w:t>ن</w:t>
            </w:r>
            <w:r w:rsidRPr="00C873B2">
              <w:rPr>
                <w:rFonts w:cs="B Nazanin"/>
                <w:sz w:val="26"/>
                <w:szCs w:val="26"/>
                <w:rtl/>
                <w:lang w:bidi="ar-SA"/>
              </w:rPr>
              <w:t xml:space="preserve"> اجتماع</w:t>
            </w:r>
            <w:r w:rsidRPr="00C873B2">
              <w:rPr>
                <w:rFonts w:cs="B Nazanin" w:hint="cs"/>
                <w:sz w:val="26"/>
                <w:szCs w:val="26"/>
                <w:rtl/>
                <w:lang w:bidi="ar-SA"/>
              </w:rPr>
              <w:t>ی</w:t>
            </w:r>
            <w:r w:rsidRPr="00C873B2">
              <w:rPr>
                <w:rFonts w:cs="B Nazanin"/>
                <w:sz w:val="26"/>
                <w:szCs w:val="26"/>
                <w:rtl/>
                <w:lang w:bidi="ar-SA"/>
              </w:rPr>
              <w:t>.</w:t>
            </w:r>
          </w:p>
          <w:p w14:paraId="54C8F2EC" w14:textId="77777777" w:rsidR="00C108C6" w:rsidRPr="00C873B2" w:rsidRDefault="00C108C6" w:rsidP="00C108C6">
            <w:pPr>
              <w:numPr>
                <w:ilvl w:val="1"/>
                <w:numId w:val="41"/>
              </w:numPr>
              <w:spacing w:before="100" w:beforeAutospacing="1" w:after="100" w:afterAutospacing="1"/>
              <w:rPr>
                <w:rFonts w:cs="B Nazanin"/>
                <w:sz w:val="26"/>
                <w:szCs w:val="26"/>
                <w:lang w:bidi="ar-SA"/>
              </w:rPr>
            </w:pPr>
            <w:r w:rsidRPr="00C873B2">
              <w:rPr>
                <w:rFonts w:cs="B Nazanin" w:hint="eastAsia"/>
                <w:sz w:val="26"/>
                <w:szCs w:val="26"/>
                <w:rtl/>
                <w:lang w:bidi="ar-SA"/>
              </w:rPr>
              <w:t>پ</w:t>
            </w:r>
            <w:r w:rsidRPr="00C873B2">
              <w:rPr>
                <w:rFonts w:cs="B Nazanin" w:hint="cs"/>
                <w:sz w:val="26"/>
                <w:szCs w:val="26"/>
                <w:rtl/>
                <w:lang w:bidi="ar-SA"/>
              </w:rPr>
              <w:t>ی</w:t>
            </w:r>
            <w:r w:rsidRPr="00C873B2">
              <w:rPr>
                <w:rFonts w:cs="B Nazanin" w:hint="eastAsia"/>
                <w:sz w:val="26"/>
                <w:szCs w:val="26"/>
                <w:rtl/>
                <w:lang w:bidi="ar-SA"/>
              </w:rPr>
              <w:t>ش‌نو</w:t>
            </w:r>
            <w:r w:rsidRPr="00C873B2">
              <w:rPr>
                <w:rFonts w:cs="B Nazanin" w:hint="cs"/>
                <w:sz w:val="26"/>
                <w:szCs w:val="26"/>
                <w:rtl/>
                <w:lang w:bidi="ar-SA"/>
              </w:rPr>
              <w:t>ی</w:t>
            </w:r>
            <w:r w:rsidRPr="00C873B2">
              <w:rPr>
                <w:rFonts w:cs="B Nazanin" w:hint="eastAsia"/>
                <w:sz w:val="26"/>
                <w:szCs w:val="26"/>
                <w:rtl/>
                <w:lang w:bidi="ar-SA"/>
              </w:rPr>
              <w:t>س</w:t>
            </w:r>
            <w:r w:rsidRPr="00C873B2">
              <w:rPr>
                <w:rFonts w:cs="B Nazanin"/>
                <w:sz w:val="26"/>
                <w:szCs w:val="26"/>
                <w:rtl/>
                <w:lang w:bidi="ar-SA"/>
              </w:rPr>
              <w:t xml:space="preserve"> آ</w:t>
            </w:r>
            <w:r w:rsidRPr="00C873B2">
              <w:rPr>
                <w:rFonts w:cs="B Nazanin" w:hint="cs"/>
                <w:sz w:val="26"/>
                <w:szCs w:val="26"/>
                <w:rtl/>
                <w:lang w:bidi="ar-SA"/>
              </w:rPr>
              <w:t>یی</w:t>
            </w:r>
            <w:r w:rsidRPr="00C873B2">
              <w:rPr>
                <w:rFonts w:cs="B Nazanin" w:hint="eastAsia"/>
                <w:sz w:val="26"/>
                <w:szCs w:val="26"/>
                <w:rtl/>
                <w:lang w:bidi="ar-SA"/>
              </w:rPr>
              <w:t>ن‌نامه‌ها</w:t>
            </w:r>
            <w:r w:rsidRPr="00C873B2">
              <w:rPr>
                <w:rFonts w:cs="B Nazanin"/>
                <w:sz w:val="26"/>
                <w:szCs w:val="26"/>
                <w:rtl/>
                <w:lang w:bidi="ar-SA"/>
              </w:rPr>
              <w:t xml:space="preserve"> و مقررات اجرا</w:t>
            </w:r>
            <w:r w:rsidRPr="00C873B2">
              <w:rPr>
                <w:rFonts w:cs="B Nazanin" w:hint="cs"/>
                <w:sz w:val="26"/>
                <w:szCs w:val="26"/>
                <w:rtl/>
                <w:lang w:bidi="ar-SA"/>
              </w:rPr>
              <w:t>یی</w:t>
            </w:r>
            <w:r w:rsidRPr="00C873B2">
              <w:rPr>
                <w:rFonts w:cs="B Nazanin"/>
                <w:sz w:val="26"/>
                <w:szCs w:val="26"/>
                <w:rtl/>
                <w:lang w:bidi="ar-SA"/>
              </w:rPr>
              <w:t xml:space="preserve"> مورد ن</w:t>
            </w:r>
            <w:r w:rsidRPr="00C873B2">
              <w:rPr>
                <w:rFonts w:cs="B Nazanin" w:hint="cs"/>
                <w:sz w:val="26"/>
                <w:szCs w:val="26"/>
                <w:rtl/>
                <w:lang w:bidi="ar-SA"/>
              </w:rPr>
              <w:t>ی</w:t>
            </w:r>
            <w:r w:rsidRPr="00C873B2">
              <w:rPr>
                <w:rFonts w:cs="B Nazanin" w:hint="eastAsia"/>
                <w:sz w:val="26"/>
                <w:szCs w:val="26"/>
                <w:rtl/>
                <w:lang w:bidi="ar-SA"/>
              </w:rPr>
              <w:t>از</w:t>
            </w:r>
            <w:r w:rsidRPr="00C873B2">
              <w:rPr>
                <w:rFonts w:cs="B Nazanin"/>
                <w:sz w:val="26"/>
                <w:szCs w:val="26"/>
                <w:rtl/>
                <w:lang w:bidi="ar-SA"/>
              </w:rPr>
              <w:t>.</w:t>
            </w:r>
          </w:p>
          <w:p w14:paraId="5C002536" w14:textId="720A8A44" w:rsidR="00C108C6" w:rsidRPr="00C108C6" w:rsidRDefault="00C108C6" w:rsidP="00C108C6">
            <w:pPr>
              <w:numPr>
                <w:ilvl w:val="1"/>
                <w:numId w:val="41"/>
              </w:numPr>
              <w:spacing w:before="100" w:beforeAutospacing="1" w:after="100" w:afterAutospacing="1"/>
              <w:rPr>
                <w:rFonts w:cs="B Nazanin"/>
                <w:sz w:val="26"/>
                <w:szCs w:val="26"/>
                <w:rtl/>
                <w:lang w:bidi="ar-SA"/>
              </w:rPr>
            </w:pPr>
            <w:r w:rsidRPr="00C873B2">
              <w:rPr>
                <w:rFonts w:cs="B Nazanin" w:hint="eastAsia"/>
                <w:sz w:val="26"/>
                <w:szCs w:val="26"/>
                <w:rtl/>
                <w:lang w:bidi="ar-SA"/>
              </w:rPr>
              <w:t>جدول</w:t>
            </w:r>
            <w:r w:rsidRPr="00C873B2">
              <w:rPr>
                <w:rFonts w:cs="B Nazanin"/>
                <w:sz w:val="26"/>
                <w:szCs w:val="26"/>
                <w:rtl/>
                <w:lang w:bidi="ar-SA"/>
              </w:rPr>
              <w:t xml:space="preserve"> نها</w:t>
            </w:r>
            <w:r w:rsidRPr="00C873B2">
              <w:rPr>
                <w:rFonts w:cs="B Nazanin" w:hint="cs"/>
                <w:sz w:val="26"/>
                <w:szCs w:val="26"/>
                <w:rtl/>
                <w:lang w:bidi="ar-SA"/>
              </w:rPr>
              <w:t>یی</w:t>
            </w:r>
            <w:r w:rsidRPr="00C873B2">
              <w:rPr>
                <w:rFonts w:cs="B Nazanin"/>
                <w:sz w:val="26"/>
                <w:szCs w:val="26"/>
                <w:rtl/>
                <w:lang w:bidi="ar-SA"/>
              </w:rPr>
              <w:t xml:space="preserve"> «ماده موجود ـ مسئله/خلأ ـ راهکار ـ متن پ</w:t>
            </w:r>
            <w:r w:rsidRPr="00C873B2">
              <w:rPr>
                <w:rFonts w:cs="B Nazanin" w:hint="cs"/>
                <w:sz w:val="26"/>
                <w:szCs w:val="26"/>
                <w:rtl/>
                <w:lang w:bidi="ar-SA"/>
              </w:rPr>
              <w:t>ی</w:t>
            </w:r>
            <w:r w:rsidRPr="00C873B2">
              <w:rPr>
                <w:rFonts w:cs="B Nazanin" w:hint="eastAsia"/>
                <w:sz w:val="26"/>
                <w:szCs w:val="26"/>
                <w:rtl/>
                <w:lang w:bidi="ar-SA"/>
              </w:rPr>
              <w:t>شنهاد</w:t>
            </w:r>
            <w:r w:rsidRPr="00C873B2">
              <w:rPr>
                <w:rFonts w:cs="B Nazanin" w:hint="cs"/>
                <w:sz w:val="26"/>
                <w:szCs w:val="26"/>
                <w:rtl/>
                <w:lang w:bidi="ar-SA"/>
              </w:rPr>
              <w:t>ی</w:t>
            </w:r>
            <w:r w:rsidRPr="00C873B2">
              <w:rPr>
                <w:rFonts w:cs="B Nazanin"/>
                <w:sz w:val="26"/>
                <w:szCs w:val="26"/>
                <w:rtl/>
                <w:lang w:bidi="ar-SA"/>
              </w:rPr>
              <w:t xml:space="preserve"> اصلاح</w:t>
            </w:r>
            <w:r w:rsidRPr="00C873B2">
              <w:rPr>
                <w:rFonts w:cs="B Nazanin" w:hint="cs"/>
                <w:sz w:val="26"/>
                <w:szCs w:val="26"/>
                <w:rtl/>
                <w:lang w:bidi="ar-SA"/>
              </w:rPr>
              <w:t>ی</w:t>
            </w:r>
            <w:r w:rsidRPr="00C873B2">
              <w:rPr>
                <w:rFonts w:cs="B Nazanin" w:hint="eastAsia"/>
                <w:sz w:val="26"/>
                <w:szCs w:val="26"/>
                <w:rtl/>
                <w:lang w:bidi="ar-SA"/>
              </w:rPr>
              <w:t>»</w:t>
            </w:r>
            <w:r w:rsidRPr="00C873B2">
              <w:rPr>
                <w:rFonts w:cs="B Nazanin"/>
                <w:sz w:val="26"/>
                <w:szCs w:val="26"/>
                <w:rtl/>
                <w:lang w:bidi="ar-SA"/>
              </w:rPr>
              <w:t>.</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25B12274" w:rsidR="00733AB4" w:rsidRPr="00A662E4" w:rsidRDefault="009A2ABF" w:rsidP="00A662E4">
            <w:pPr>
              <w:widowControl w:val="0"/>
              <w:spacing w:line="276" w:lineRule="auto"/>
              <w:ind w:left="394"/>
              <w:jc w:val="lowKashida"/>
              <w:rPr>
                <w:rFonts w:cs="B Nazanin"/>
                <w:sz w:val="26"/>
                <w:szCs w:val="26"/>
                <w:rtl/>
              </w:rPr>
            </w:pPr>
            <w:r>
              <w:rPr>
                <w:rFonts w:cs="B Nazanin" w:hint="cs"/>
                <w:sz w:val="26"/>
                <w:szCs w:val="26"/>
                <w:rtl/>
              </w:rPr>
              <w:t xml:space="preserve">3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EAFC2" w14:textId="77777777" w:rsidR="001820C7" w:rsidRDefault="001820C7" w:rsidP="00EF1DD7">
      <w:r>
        <w:separator/>
      </w:r>
    </w:p>
  </w:endnote>
  <w:endnote w:type="continuationSeparator" w:id="0">
    <w:p w14:paraId="4E82D28E" w14:textId="77777777" w:rsidR="001820C7" w:rsidRDefault="001820C7"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295203">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81808" w14:textId="77777777" w:rsidR="001820C7" w:rsidRDefault="001820C7" w:rsidP="00EF1DD7">
      <w:r>
        <w:separator/>
      </w:r>
    </w:p>
  </w:footnote>
  <w:footnote w:type="continuationSeparator" w:id="0">
    <w:p w14:paraId="3097B6A6" w14:textId="77777777" w:rsidR="001820C7" w:rsidRDefault="001820C7"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6B7"/>
    <w:multiLevelType w:val="hybridMultilevel"/>
    <w:tmpl w:val="8304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78F"/>
    <w:multiLevelType w:val="multilevel"/>
    <w:tmpl w:val="B23AC99C"/>
    <w:numStyleLink w:val="SSK-Headings-Regulations"/>
  </w:abstractNum>
  <w:abstractNum w:abstractNumId="4" w15:restartNumberingAfterBreak="0">
    <w:nsid w:val="115A60F0"/>
    <w:multiLevelType w:val="hybridMultilevel"/>
    <w:tmpl w:val="3D044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2" w15:restartNumberingAfterBreak="0">
    <w:nsid w:val="60722E82"/>
    <w:multiLevelType w:val="hybridMultilevel"/>
    <w:tmpl w:val="F7C4E7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231C8"/>
    <w:multiLevelType w:val="multilevel"/>
    <w:tmpl w:val="FF6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8"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3"/>
  </w:num>
  <w:num w:numId="2">
    <w:abstractNumId w:val="11"/>
  </w:num>
  <w:num w:numId="3">
    <w:abstractNumId w:val="29"/>
  </w:num>
  <w:num w:numId="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1"/>
  </w:num>
  <w:num w:numId="6">
    <w:abstractNumId w:val="27"/>
  </w:num>
  <w:num w:numId="7">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6"/>
  </w:num>
  <w:num w:numId="9">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7"/>
  </w:num>
  <w:num w:numId="17">
    <w:abstractNumId w:val="15"/>
  </w:num>
  <w:num w:numId="18">
    <w:abstractNumId w:val="10"/>
  </w:num>
  <w:num w:numId="19">
    <w:abstractNumId w:val="14"/>
  </w:num>
  <w:num w:numId="20">
    <w:abstractNumId w:val="31"/>
  </w:num>
  <w:num w:numId="21">
    <w:abstractNumId w:val="19"/>
  </w:num>
  <w:num w:numId="22">
    <w:abstractNumId w:val="32"/>
  </w:num>
  <w:num w:numId="23">
    <w:abstractNumId w:val="2"/>
  </w:num>
  <w:num w:numId="24">
    <w:abstractNumId w:val="8"/>
  </w:num>
  <w:num w:numId="25">
    <w:abstractNumId w:val="13"/>
  </w:num>
  <w:num w:numId="26">
    <w:abstractNumId w:val="26"/>
  </w:num>
  <w:num w:numId="27">
    <w:abstractNumId w:val="23"/>
  </w:num>
  <w:num w:numId="28">
    <w:abstractNumId w:val="5"/>
  </w:num>
  <w:num w:numId="29">
    <w:abstractNumId w:val="18"/>
  </w:num>
  <w:num w:numId="30">
    <w:abstractNumId w:val="28"/>
  </w:num>
  <w:num w:numId="31">
    <w:abstractNumId w:val="1"/>
  </w:num>
  <w:num w:numId="32">
    <w:abstractNumId w:val="6"/>
  </w:num>
  <w:num w:numId="33">
    <w:abstractNumId w:val="12"/>
  </w:num>
  <w:num w:numId="34">
    <w:abstractNumId w:val="20"/>
  </w:num>
  <w:num w:numId="35">
    <w:abstractNumId w:val="30"/>
  </w:num>
  <w:num w:numId="36">
    <w:abstractNumId w:val="9"/>
  </w:num>
  <w:num w:numId="37">
    <w:abstractNumId w:val="25"/>
  </w:num>
  <w:num w:numId="38">
    <w:abstractNumId w:val="4"/>
  </w:num>
  <w:num w:numId="39">
    <w:abstractNumId w:val="0"/>
  </w:num>
  <w:num w:numId="40">
    <w:abstractNumId w:val="24"/>
  </w:num>
  <w:num w:numId="4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0F27"/>
    <w:rsid w:val="00041826"/>
    <w:rsid w:val="000447ED"/>
    <w:rsid w:val="000476A3"/>
    <w:rsid w:val="00050B5A"/>
    <w:rsid w:val="00062647"/>
    <w:rsid w:val="000A3083"/>
    <w:rsid w:val="000B0911"/>
    <w:rsid w:val="000B2F6D"/>
    <w:rsid w:val="000C2C80"/>
    <w:rsid w:val="000D1273"/>
    <w:rsid w:val="000D1B48"/>
    <w:rsid w:val="000D26AF"/>
    <w:rsid w:val="000D7B42"/>
    <w:rsid w:val="000E4C60"/>
    <w:rsid w:val="000F6313"/>
    <w:rsid w:val="000F7F56"/>
    <w:rsid w:val="001035D3"/>
    <w:rsid w:val="00107A56"/>
    <w:rsid w:val="00117E81"/>
    <w:rsid w:val="00136836"/>
    <w:rsid w:val="001430EF"/>
    <w:rsid w:val="001454D0"/>
    <w:rsid w:val="001471B7"/>
    <w:rsid w:val="001577CF"/>
    <w:rsid w:val="00164CF6"/>
    <w:rsid w:val="001820C7"/>
    <w:rsid w:val="00183B3F"/>
    <w:rsid w:val="0019035D"/>
    <w:rsid w:val="001B6711"/>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44341"/>
    <w:rsid w:val="00274788"/>
    <w:rsid w:val="00277A1E"/>
    <w:rsid w:val="00285770"/>
    <w:rsid w:val="00292C60"/>
    <w:rsid w:val="00295203"/>
    <w:rsid w:val="002961EC"/>
    <w:rsid w:val="002B4D50"/>
    <w:rsid w:val="002C465C"/>
    <w:rsid w:val="002C61D2"/>
    <w:rsid w:val="002E1B36"/>
    <w:rsid w:val="002E1D40"/>
    <w:rsid w:val="002E38A7"/>
    <w:rsid w:val="002E73FC"/>
    <w:rsid w:val="002F23E3"/>
    <w:rsid w:val="002F5CA2"/>
    <w:rsid w:val="00301E85"/>
    <w:rsid w:val="0031133F"/>
    <w:rsid w:val="00316F3D"/>
    <w:rsid w:val="00321BE0"/>
    <w:rsid w:val="003266F5"/>
    <w:rsid w:val="0032792C"/>
    <w:rsid w:val="00350599"/>
    <w:rsid w:val="00350E15"/>
    <w:rsid w:val="003537E5"/>
    <w:rsid w:val="00357260"/>
    <w:rsid w:val="00363888"/>
    <w:rsid w:val="00372DE7"/>
    <w:rsid w:val="00376783"/>
    <w:rsid w:val="0037769F"/>
    <w:rsid w:val="00380A60"/>
    <w:rsid w:val="003835BF"/>
    <w:rsid w:val="00385887"/>
    <w:rsid w:val="003872E7"/>
    <w:rsid w:val="00391D0E"/>
    <w:rsid w:val="00392563"/>
    <w:rsid w:val="003A2B33"/>
    <w:rsid w:val="003A4E3F"/>
    <w:rsid w:val="003B0995"/>
    <w:rsid w:val="003B2092"/>
    <w:rsid w:val="003B55BC"/>
    <w:rsid w:val="003C0A2B"/>
    <w:rsid w:val="003C35BC"/>
    <w:rsid w:val="003D043B"/>
    <w:rsid w:val="003E01BA"/>
    <w:rsid w:val="003E04AB"/>
    <w:rsid w:val="003E34D1"/>
    <w:rsid w:val="003E6524"/>
    <w:rsid w:val="003F0C95"/>
    <w:rsid w:val="003F275D"/>
    <w:rsid w:val="00412DFD"/>
    <w:rsid w:val="00414D71"/>
    <w:rsid w:val="00420B4B"/>
    <w:rsid w:val="00421232"/>
    <w:rsid w:val="00435FEE"/>
    <w:rsid w:val="00460B72"/>
    <w:rsid w:val="00466A95"/>
    <w:rsid w:val="004713D8"/>
    <w:rsid w:val="00482471"/>
    <w:rsid w:val="004830FD"/>
    <w:rsid w:val="00491EA8"/>
    <w:rsid w:val="00494AD2"/>
    <w:rsid w:val="0049612C"/>
    <w:rsid w:val="004A15FE"/>
    <w:rsid w:val="004A6E4E"/>
    <w:rsid w:val="004B062E"/>
    <w:rsid w:val="004C1494"/>
    <w:rsid w:val="004C22C7"/>
    <w:rsid w:val="004C63C8"/>
    <w:rsid w:val="004D32E7"/>
    <w:rsid w:val="004D37F9"/>
    <w:rsid w:val="004D4489"/>
    <w:rsid w:val="004E0952"/>
    <w:rsid w:val="004E1880"/>
    <w:rsid w:val="004E6BED"/>
    <w:rsid w:val="004F7211"/>
    <w:rsid w:val="005024BA"/>
    <w:rsid w:val="005031CD"/>
    <w:rsid w:val="005057BF"/>
    <w:rsid w:val="005248FF"/>
    <w:rsid w:val="00526F6E"/>
    <w:rsid w:val="005400E5"/>
    <w:rsid w:val="00543865"/>
    <w:rsid w:val="005608A4"/>
    <w:rsid w:val="0058440B"/>
    <w:rsid w:val="005901E4"/>
    <w:rsid w:val="00597065"/>
    <w:rsid w:val="005A28A1"/>
    <w:rsid w:val="005A2D2B"/>
    <w:rsid w:val="005C24C0"/>
    <w:rsid w:val="005D19B2"/>
    <w:rsid w:val="005D1B11"/>
    <w:rsid w:val="005E1D10"/>
    <w:rsid w:val="005F5575"/>
    <w:rsid w:val="005F6DB4"/>
    <w:rsid w:val="00617BCD"/>
    <w:rsid w:val="006209F2"/>
    <w:rsid w:val="00637DEF"/>
    <w:rsid w:val="006478B9"/>
    <w:rsid w:val="006623B4"/>
    <w:rsid w:val="00680993"/>
    <w:rsid w:val="006A042F"/>
    <w:rsid w:val="006B20C8"/>
    <w:rsid w:val="006B4A0E"/>
    <w:rsid w:val="006C7DC1"/>
    <w:rsid w:val="006D4B5F"/>
    <w:rsid w:val="006E148E"/>
    <w:rsid w:val="006E6A25"/>
    <w:rsid w:val="006F3788"/>
    <w:rsid w:val="00700159"/>
    <w:rsid w:val="00705DAB"/>
    <w:rsid w:val="00711B35"/>
    <w:rsid w:val="00711FC8"/>
    <w:rsid w:val="00715F64"/>
    <w:rsid w:val="00720C43"/>
    <w:rsid w:val="00723187"/>
    <w:rsid w:val="00727C37"/>
    <w:rsid w:val="00733AB4"/>
    <w:rsid w:val="00733CAF"/>
    <w:rsid w:val="00740A54"/>
    <w:rsid w:val="007674AC"/>
    <w:rsid w:val="00780289"/>
    <w:rsid w:val="00797266"/>
    <w:rsid w:val="007B34B3"/>
    <w:rsid w:val="007C218D"/>
    <w:rsid w:val="007D0215"/>
    <w:rsid w:val="007D36F1"/>
    <w:rsid w:val="007E7E80"/>
    <w:rsid w:val="007F53EA"/>
    <w:rsid w:val="007F7E68"/>
    <w:rsid w:val="00817450"/>
    <w:rsid w:val="008219E1"/>
    <w:rsid w:val="008320E6"/>
    <w:rsid w:val="0083467B"/>
    <w:rsid w:val="00836B6C"/>
    <w:rsid w:val="008377EE"/>
    <w:rsid w:val="008441BD"/>
    <w:rsid w:val="00852E86"/>
    <w:rsid w:val="008543FB"/>
    <w:rsid w:val="00862AD7"/>
    <w:rsid w:val="00865989"/>
    <w:rsid w:val="00872547"/>
    <w:rsid w:val="00873DD6"/>
    <w:rsid w:val="008845D2"/>
    <w:rsid w:val="00886FF0"/>
    <w:rsid w:val="00891EDB"/>
    <w:rsid w:val="00895633"/>
    <w:rsid w:val="0089770B"/>
    <w:rsid w:val="008B56C7"/>
    <w:rsid w:val="008B6A32"/>
    <w:rsid w:val="008C390B"/>
    <w:rsid w:val="008C3C59"/>
    <w:rsid w:val="008C3CBF"/>
    <w:rsid w:val="008F1340"/>
    <w:rsid w:val="008F2E09"/>
    <w:rsid w:val="0091164A"/>
    <w:rsid w:val="00912797"/>
    <w:rsid w:val="00914205"/>
    <w:rsid w:val="00917EB6"/>
    <w:rsid w:val="00945E3E"/>
    <w:rsid w:val="009608EE"/>
    <w:rsid w:val="00964756"/>
    <w:rsid w:val="00964E83"/>
    <w:rsid w:val="00966B4C"/>
    <w:rsid w:val="009775C4"/>
    <w:rsid w:val="009805EE"/>
    <w:rsid w:val="009942B4"/>
    <w:rsid w:val="009A1CD7"/>
    <w:rsid w:val="009A2ABF"/>
    <w:rsid w:val="009B0F38"/>
    <w:rsid w:val="009B3E28"/>
    <w:rsid w:val="009D1181"/>
    <w:rsid w:val="009E4CDE"/>
    <w:rsid w:val="009E7DBF"/>
    <w:rsid w:val="009F2EB5"/>
    <w:rsid w:val="009F2F75"/>
    <w:rsid w:val="00A44EF6"/>
    <w:rsid w:val="00A45D5B"/>
    <w:rsid w:val="00A662E4"/>
    <w:rsid w:val="00A81EB3"/>
    <w:rsid w:val="00A908D7"/>
    <w:rsid w:val="00A937B4"/>
    <w:rsid w:val="00A9729B"/>
    <w:rsid w:val="00AB36DA"/>
    <w:rsid w:val="00AB618C"/>
    <w:rsid w:val="00AC447D"/>
    <w:rsid w:val="00AC708F"/>
    <w:rsid w:val="00AD3395"/>
    <w:rsid w:val="00AE24D1"/>
    <w:rsid w:val="00AF2E34"/>
    <w:rsid w:val="00B03BFC"/>
    <w:rsid w:val="00B04090"/>
    <w:rsid w:val="00B06CD8"/>
    <w:rsid w:val="00B13193"/>
    <w:rsid w:val="00B13CF9"/>
    <w:rsid w:val="00B25594"/>
    <w:rsid w:val="00B348C7"/>
    <w:rsid w:val="00B36870"/>
    <w:rsid w:val="00B477F1"/>
    <w:rsid w:val="00B6549B"/>
    <w:rsid w:val="00B759CA"/>
    <w:rsid w:val="00B90C61"/>
    <w:rsid w:val="00BA5E94"/>
    <w:rsid w:val="00BB2277"/>
    <w:rsid w:val="00BB5CED"/>
    <w:rsid w:val="00BC208A"/>
    <w:rsid w:val="00BC332F"/>
    <w:rsid w:val="00BE0A6A"/>
    <w:rsid w:val="00BE2341"/>
    <w:rsid w:val="00BF0828"/>
    <w:rsid w:val="00BF52C4"/>
    <w:rsid w:val="00C02081"/>
    <w:rsid w:val="00C0580D"/>
    <w:rsid w:val="00C108C6"/>
    <w:rsid w:val="00C278FC"/>
    <w:rsid w:val="00C34A20"/>
    <w:rsid w:val="00C36E09"/>
    <w:rsid w:val="00C3790F"/>
    <w:rsid w:val="00C40DC4"/>
    <w:rsid w:val="00C41B48"/>
    <w:rsid w:val="00C42826"/>
    <w:rsid w:val="00C54B37"/>
    <w:rsid w:val="00C575B7"/>
    <w:rsid w:val="00C80FDA"/>
    <w:rsid w:val="00C84B0C"/>
    <w:rsid w:val="00C873B2"/>
    <w:rsid w:val="00CA6823"/>
    <w:rsid w:val="00CB0557"/>
    <w:rsid w:val="00CB2F99"/>
    <w:rsid w:val="00CC3556"/>
    <w:rsid w:val="00CD0030"/>
    <w:rsid w:val="00CD4597"/>
    <w:rsid w:val="00CF48DC"/>
    <w:rsid w:val="00CF7E10"/>
    <w:rsid w:val="00D02A32"/>
    <w:rsid w:val="00D17226"/>
    <w:rsid w:val="00D35AF3"/>
    <w:rsid w:val="00D42A50"/>
    <w:rsid w:val="00D60DF8"/>
    <w:rsid w:val="00D7239D"/>
    <w:rsid w:val="00D73960"/>
    <w:rsid w:val="00D81CA9"/>
    <w:rsid w:val="00D84CE5"/>
    <w:rsid w:val="00D8698F"/>
    <w:rsid w:val="00D95B49"/>
    <w:rsid w:val="00DB45C0"/>
    <w:rsid w:val="00DC07BC"/>
    <w:rsid w:val="00DD0B19"/>
    <w:rsid w:val="00DD3ADD"/>
    <w:rsid w:val="00DD3F78"/>
    <w:rsid w:val="00DD6667"/>
    <w:rsid w:val="00DE2D0B"/>
    <w:rsid w:val="00DE656D"/>
    <w:rsid w:val="00E03542"/>
    <w:rsid w:val="00E0356D"/>
    <w:rsid w:val="00E122AD"/>
    <w:rsid w:val="00E25218"/>
    <w:rsid w:val="00E25AA9"/>
    <w:rsid w:val="00E31709"/>
    <w:rsid w:val="00E5531A"/>
    <w:rsid w:val="00E57586"/>
    <w:rsid w:val="00E60EBB"/>
    <w:rsid w:val="00E77957"/>
    <w:rsid w:val="00E940AC"/>
    <w:rsid w:val="00EA1952"/>
    <w:rsid w:val="00EB18AF"/>
    <w:rsid w:val="00EB4B28"/>
    <w:rsid w:val="00EC0E6C"/>
    <w:rsid w:val="00ED4EF3"/>
    <w:rsid w:val="00EE3C20"/>
    <w:rsid w:val="00EE4593"/>
    <w:rsid w:val="00EE67A2"/>
    <w:rsid w:val="00EF1DD7"/>
    <w:rsid w:val="00EF22A0"/>
    <w:rsid w:val="00EF37B8"/>
    <w:rsid w:val="00EF3F66"/>
    <w:rsid w:val="00F03834"/>
    <w:rsid w:val="00F05DC0"/>
    <w:rsid w:val="00F06FA9"/>
    <w:rsid w:val="00F107D9"/>
    <w:rsid w:val="00F10C98"/>
    <w:rsid w:val="00F14925"/>
    <w:rsid w:val="00F14F9B"/>
    <w:rsid w:val="00F34BC0"/>
    <w:rsid w:val="00F37647"/>
    <w:rsid w:val="00F4096D"/>
    <w:rsid w:val="00F5080E"/>
    <w:rsid w:val="00F539B9"/>
    <w:rsid w:val="00F7319F"/>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07707226">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041780445">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48296786">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3D955-F98A-4818-9D19-BC93122F0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2026-08-31T06:37:00Z</cp:lastPrinted>
  <dcterms:created xsi:type="dcterms:W3CDTF">2026-09-02T05:55:00Z</dcterms:created>
  <dcterms:modified xsi:type="dcterms:W3CDTF">2026-09-02T05:55:00Z</dcterms:modified>
</cp:coreProperties>
</file>